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479066398"/>
        <w:docPartObj>
          <w:docPartGallery w:val="Cover Pages"/>
          <w:docPartUnique/>
        </w:docPartObj>
      </w:sdtPr>
      <w:sdtEndPr>
        <w:rPr>
          <w:rFonts w:ascii="Lato" w:hAnsi="Lato"/>
          <w:sz w:val="24"/>
          <w:szCs w:val="24"/>
        </w:rPr>
      </w:sdtEndPr>
      <w:sdtContent>
        <w:p w14:paraId="37DDFF80" w14:textId="7FD9F0B2" w:rsidR="00027EBF" w:rsidRDefault="00547918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64700FB" wp14:editId="350DFB27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3593295</wp:posOffset>
                    </wp:positionV>
                    <wp:extent cx="5753100" cy="868680"/>
                    <wp:effectExtent l="0" t="0" r="0" b="7620"/>
                    <wp:wrapSquare wrapText="bothSides"/>
                    <wp:docPr id="129" name="Pole tekstowe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8691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bCs/>
                                    <w:caps/>
                                    <w:color w:val="072B62" w:themeColor="background2" w:themeShade="40"/>
                                    <w:sz w:val="40"/>
                                    <w:szCs w:val="40"/>
                                  </w:rPr>
                                  <w:alias w:val="Podtytuł"/>
                                  <w:tag w:val=""/>
                                  <w:id w:val="-1452929454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3FAD99FA" w14:textId="21360080" w:rsidR="00027EBF" w:rsidRPr="0062737C" w:rsidRDefault="005B737A">
                                    <w:pPr>
                                      <w:pStyle w:val="Bezodstpw"/>
                                      <w:spacing w:before="40" w:after="40"/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4"/>
                                        <w:szCs w:val="44"/>
                                      </w:rPr>
                                    </w:pPr>
                                    <w:r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HARMONOGRAM WSPARCIA 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KLUB</w:t>
                                    </w:r>
                                    <w:r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U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 ROZWOJU CYFROWEGO W</w:t>
                                    </w:r>
                                    <w:r w:rsidR="000F61B7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e wrocławiu</w:t>
                                    </w:r>
                                  </w:p>
                                </w:sdtContent>
                              </w:sdt>
                              <w:p w14:paraId="01F8DCD2" w14:textId="7DB2B713" w:rsidR="00027EBF" w:rsidRDefault="00027EBF">
                                <w:pPr>
                                  <w:pStyle w:val="Bezodstpw"/>
                                  <w:spacing w:before="40" w:after="40"/>
                                  <w:rPr>
                                    <w:caps/>
                                    <w:color w:val="5AA2AE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>
                <w:pict>
                  <v:shapetype w14:anchorId="064700FB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29" o:spid="_x0000_s1026" type="#_x0000_t202" style="position:absolute;margin-left:0;margin-top:282.95pt;width:453pt;height:68.4pt;z-index:251661312;visibility:visible;mso-wrap-style:square;mso-width-percent:1154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1154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" filled="f" stroked="f" strokeweight=".5pt">
                    <v:textbox inset="1in,0,86.4pt,0"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072B62" w:themeColor="background2" w:themeShade="40"/>
                              <w:sz w:val="40"/>
                              <w:szCs w:val="40"/>
                            </w:rPr>
                            <w:alias w:val="Podtytuł"/>
                            <w:tag w:val=""/>
                            <w:id w:val="-1452929454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3FAD99FA" w14:textId="21360080" w:rsidR="00027EBF" w:rsidRPr="0062737C" w:rsidRDefault="005B737A">
                              <w:pPr>
                                <w:pStyle w:val="Bezodstpw"/>
                                <w:spacing w:before="40" w:after="40"/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4"/>
                                  <w:szCs w:val="44"/>
                                </w:rPr>
                              </w:pPr>
                              <w:r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HARMONOGRAM WSPARCIA 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KLUB</w:t>
                              </w:r>
                              <w:r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U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 ROZWOJU CYFROWEGO W</w:t>
                              </w:r>
                              <w:r w:rsidR="000F61B7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e wrocławiu</w:t>
                              </w:r>
                            </w:p>
                          </w:sdtContent>
                        </w:sdt>
                        <w:p w14:paraId="01F8DCD2" w14:textId="7DB2B713" w:rsidR="00027EBF" w:rsidRDefault="00027EBF">
                          <w:pPr>
                            <w:pStyle w:val="Bezodstpw"/>
                            <w:spacing w:before="40" w:after="40"/>
                            <w:rPr>
                              <w:caps/>
                              <w:color w:val="5AA2AE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</w:p>
        <w:p w14:paraId="3CBDE015" w14:textId="66F3E10F" w:rsidR="00027EBF" w:rsidRDefault="00B6135D">
          <w:pPr>
            <w:rPr>
              <w:rFonts w:ascii="Lato" w:hAnsi="Lato"/>
              <w:sz w:val="24"/>
              <w:szCs w:val="24"/>
            </w:rPr>
          </w:pPr>
          <w:r w:rsidRPr="00B6135D">
            <w:rPr>
              <w:rFonts w:ascii="Lato" w:hAnsi="Lato"/>
              <w:noProof/>
              <w:sz w:val="24"/>
              <w:szCs w:val="24"/>
            </w:rPr>
            <mc:AlternateContent>
              <mc:Choice Requires="wps">
                <w:drawing>
                  <wp:anchor distT="91440" distB="91440" distL="114300" distR="114300" simplePos="0" relativeHeight="251664384" behindDoc="0" locked="0" layoutInCell="1" allowOverlap="1" wp14:anchorId="30ECB606" wp14:editId="6BD653B4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4660043</wp:posOffset>
                    </wp:positionV>
                    <wp:extent cx="3474720" cy="1403985"/>
                    <wp:effectExtent l="0" t="0" r="20955" b="25400"/>
                    <wp:wrapTopAndBottom/>
                    <wp:docPr id="307" name="Pole tekstowe 2" descr="Miesiąc, dla którego opracowano harmonogram.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4720" cy="1403985"/>
                            </a:xfrm>
                            <a:prstGeom prst="rect">
                              <a:avLst/>
                            </a:prstGeom>
                            <a:ln w="9525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1001">
                              <a:schemeClr val="lt1"/>
                            </a:fillRef>
                            <a:effectRef idx="0">
                              <a:scrgbClr r="0" g="0" b="0"/>
                            </a:effectRef>
                            <a:fontRef idx="major"/>
                          </wps:style>
                          <wps:txbx>
                            <w:txbxContent>
                              <w:p w14:paraId="22EFFD6F" w14:textId="6ED894DC" w:rsidR="00B6135D" w:rsidRPr="00B6135D" w:rsidRDefault="00CB14BA" w:rsidP="000F61B7">
                                <w:pPr>
                                  <w:pBdr>
                                    <w:top w:val="single" w:sz="24" w:space="8" w:color="4A66AC" w:themeColor="accent1"/>
                                    <w:bottom w:val="single" w:sz="24" w:space="8" w:color="4A66AC" w:themeColor="accent1"/>
                                  </w:pBdr>
                                  <w:spacing w:after="0"/>
                                  <w:jc w:val="center"/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LISTOPAD</w:t>
                                </w:r>
                                <w:r w:rsidR="007572C9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 xml:space="preserve"> </w:t>
                                </w:r>
                                <w:r w:rsidR="00B6135D" w:rsidRPr="00B6135D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2026 R.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58500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30ECB606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" o:spid="_x0000_s1027" type="#_x0000_t202" alt="Miesiąc, dla którego opracowano harmonogram." style="position:absolute;margin-left:0;margin-top:366.95pt;width:273.6pt;height:110.55pt;z-index:251664384;visibility:visible;mso-wrap-style:square;mso-width-percent:585;mso-height-percent:200;mso-wrap-distance-left:9pt;mso-wrap-distance-top:7.2pt;mso-wrap-distance-right:9pt;mso-wrap-distance-bottom:7.2pt;mso-position-horizontal:center;mso-position-horizontal-relative:margin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" fillcolor="white [3201]" strokecolor="white [3212]">
                    <v:textbox style="mso-fit-shape-to-text:t">
                      <w:txbxContent>
                        <w:p w14:paraId="22EFFD6F" w14:textId="6ED894DC" w:rsidR="00B6135D" w:rsidRPr="00B6135D" w:rsidRDefault="00CB14BA" w:rsidP="000F61B7">
                          <w:pPr>
                            <w:pBdr>
                              <w:top w:val="single" w:sz="24" w:space="8" w:color="4A66AC" w:themeColor="accent1"/>
                              <w:bottom w:val="single" w:sz="24" w:space="8" w:color="4A66AC" w:themeColor="accent1"/>
                            </w:pBdr>
                            <w:spacing w:after="0"/>
                            <w:jc w:val="center"/>
                            <w:rPr>
                              <w:rFonts w:ascii="Lato" w:hAnsi="Lato"/>
                              <w:sz w:val="32"/>
                              <w:szCs w:val="24"/>
                            </w:rPr>
                          </w:pPr>
                          <w:r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LISTOPAD</w:t>
                          </w:r>
                          <w:r w:rsidR="007572C9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 xml:space="preserve"> </w:t>
                          </w:r>
                          <w:r w:rsidR="00B6135D" w:rsidRPr="00B6135D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2026 R.</w:t>
                          </w:r>
                        </w:p>
                      </w:txbxContent>
                    </v:textbox>
                    <w10:wrap type="topAndBottom" anchorx="margin"/>
                  </v:shape>
                </w:pict>
              </mc:Fallback>
            </mc:AlternateContent>
          </w:r>
          <w:r w:rsidR="00027EBF">
            <w:rPr>
              <w:rFonts w:ascii="Lato" w:hAnsi="Lato"/>
              <w:sz w:val="24"/>
              <w:szCs w:val="24"/>
            </w:rPr>
            <w:br w:type="page"/>
          </w:r>
          <w:r w:rsidR="0062737C" w:rsidRPr="00D37738">
            <w:rPr>
              <w:rFonts w:ascii="Lato" w:hAnsi="Lato"/>
              <w:noProof/>
              <w:sz w:val="24"/>
              <w:szCs w:val="24"/>
            </w:rPr>
            <w:drawing>
              <wp:anchor distT="0" distB="0" distL="114300" distR="114300" simplePos="0" relativeHeight="251662336" behindDoc="0" locked="0" layoutInCell="1" allowOverlap="1" wp14:anchorId="266E279F" wp14:editId="1FA57978">
                <wp:simplePos x="896293" y="452673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760720" cy="562610"/>
                <wp:effectExtent l="0" t="0" r="0" b="8890"/>
                <wp:wrapSquare wrapText="bothSides"/>
                <wp:docPr id="612683662" name="Obraz 1" descr="Belka logotypów dla Programu Fundusze Europejskie dla Rozwoju Społecznego dla projektów Kluby Rozwoju Cyfrowego Pilota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2683662" name="Obraz 1" descr="Belka logotypów dla Programu Fundusze Europejskie dla Rozwoju Społecznego dla projektów Kluby Rozwoju Cyfrowego Pilotaż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5626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sdtContent>
    </w:sdt>
    <w:sdt>
      <w:sdtPr>
        <w:rPr>
          <w:rFonts w:asciiTheme="minorHAnsi" w:eastAsiaTheme="minorEastAsia" w:hAnsiTheme="minorHAnsi" w:cstheme="minorBidi"/>
          <w:color w:val="auto"/>
          <w:sz w:val="21"/>
          <w:szCs w:val="21"/>
        </w:rPr>
        <w:id w:val="19864303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4A9468E" w14:textId="43A086CB" w:rsidR="0062737C" w:rsidRPr="00547918" w:rsidRDefault="00547918" w:rsidP="00547918">
          <w:pPr>
            <w:pStyle w:val="Nagwekspisutreci"/>
            <w:spacing w:line="362" w:lineRule="auto"/>
            <w:rPr>
              <w:rFonts w:ascii="Lato" w:hAnsi="Lato"/>
              <w:b/>
              <w:bCs/>
              <w:sz w:val="32"/>
              <w:szCs w:val="32"/>
            </w:rPr>
          </w:pPr>
          <w:r w:rsidRPr="00547918">
            <w:rPr>
              <w:rFonts w:ascii="Lato" w:hAnsi="Lato"/>
              <w:b/>
              <w:bCs/>
              <w:sz w:val="32"/>
              <w:szCs w:val="32"/>
            </w:rPr>
            <w:t>SPIS TREŚCI</w:t>
          </w:r>
        </w:p>
        <w:p w14:paraId="04EDDFD3" w14:textId="75E00042" w:rsidR="001B76E4" w:rsidRDefault="0062737C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 w:rsidRPr="00547918">
            <w:rPr>
              <w:rFonts w:ascii="Lato" w:hAnsi="Lato"/>
              <w:sz w:val="24"/>
              <w:szCs w:val="24"/>
            </w:rPr>
            <w:fldChar w:fldCharType="begin"/>
          </w:r>
          <w:r w:rsidRPr="00547918">
            <w:rPr>
              <w:rFonts w:ascii="Lato" w:hAnsi="Lato"/>
              <w:sz w:val="24"/>
              <w:szCs w:val="24"/>
            </w:rPr>
            <w:instrText xml:space="preserve"> TOC \o "1-3" \h \z \u </w:instrText>
          </w:r>
          <w:r w:rsidRPr="00547918">
            <w:rPr>
              <w:rFonts w:ascii="Lato" w:hAnsi="Lato"/>
              <w:sz w:val="24"/>
              <w:szCs w:val="24"/>
            </w:rPr>
            <w:fldChar w:fldCharType="separate"/>
          </w:r>
          <w:hyperlink w:anchor="_Toc224143704" w:history="1">
            <w:r w:rsidR="001B76E4" w:rsidRPr="005926EB">
              <w:rPr>
                <w:rStyle w:val="Hipercze"/>
                <w:rFonts w:ascii="Lato" w:hAnsi="Lato"/>
                <w:b/>
                <w:bCs/>
                <w:noProof/>
              </w:rPr>
              <w:t>Nasz adres:</w:t>
            </w:r>
            <w:r w:rsidR="001B76E4">
              <w:rPr>
                <w:noProof/>
                <w:webHidden/>
              </w:rPr>
              <w:tab/>
            </w:r>
            <w:r w:rsidR="001B76E4">
              <w:rPr>
                <w:noProof/>
                <w:webHidden/>
              </w:rPr>
              <w:fldChar w:fldCharType="begin"/>
            </w:r>
            <w:r w:rsidR="001B76E4">
              <w:rPr>
                <w:noProof/>
                <w:webHidden/>
              </w:rPr>
              <w:instrText xml:space="preserve"> PAGEREF _Toc224143704 \h </w:instrText>
            </w:r>
            <w:r w:rsidR="001B76E4">
              <w:rPr>
                <w:noProof/>
                <w:webHidden/>
              </w:rPr>
            </w:r>
            <w:r w:rsidR="001B76E4">
              <w:rPr>
                <w:noProof/>
                <w:webHidden/>
              </w:rPr>
              <w:fldChar w:fldCharType="separate"/>
            </w:r>
            <w:r w:rsidR="007572C9">
              <w:rPr>
                <w:noProof/>
                <w:webHidden/>
              </w:rPr>
              <w:t>2</w:t>
            </w:r>
            <w:r w:rsidR="001B76E4">
              <w:rPr>
                <w:noProof/>
                <w:webHidden/>
              </w:rPr>
              <w:fldChar w:fldCharType="end"/>
            </w:r>
          </w:hyperlink>
        </w:p>
        <w:p w14:paraId="34B048EA" w14:textId="4A9F4231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5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Skontaktuj się z nami: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72C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EA19BD" w14:textId="5960B391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6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Godziny pracy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72C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EA549B" w14:textId="39486B45" w:rsidR="001B76E4" w:rsidRDefault="001B76E4">
          <w:pPr>
            <w:pStyle w:val="Spistreci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7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Jesteśmy do Państwa dyspozycji: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72C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BC9C32" w14:textId="52004085" w:rsidR="001B76E4" w:rsidRDefault="001B76E4">
          <w:pPr>
            <w:pStyle w:val="Spistreci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8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 xml:space="preserve">Ograniczenia dostępności Edukatorów i Edukatorek </w:t>
            </w:r>
            <w:r w:rsidR="00941F02">
              <w:rPr>
                <w:rStyle w:val="Hipercze"/>
                <w:rFonts w:ascii="Lato" w:hAnsi="Lato"/>
                <w:b/>
                <w:bCs/>
                <w:noProof/>
              </w:rPr>
              <w:t>w</w:t>
            </w:r>
            <w:r w:rsidR="000231FC">
              <w:rPr>
                <w:rStyle w:val="Hipercze"/>
                <w:rFonts w:ascii="Lato" w:hAnsi="Lato"/>
                <w:b/>
                <w:bCs/>
                <w:noProof/>
              </w:rPr>
              <w:t xml:space="preserve"> </w:t>
            </w:r>
            <w:r w:rsidR="00CB14BA">
              <w:rPr>
                <w:rStyle w:val="Hipercze"/>
                <w:rFonts w:ascii="Lato" w:hAnsi="Lato"/>
                <w:b/>
                <w:bCs/>
                <w:noProof/>
              </w:rPr>
              <w:t>listopadzie</w:t>
            </w:r>
            <w:r w:rsidR="000F61B7">
              <w:rPr>
                <w:rStyle w:val="Hipercze"/>
                <w:rFonts w:ascii="Lato" w:hAnsi="Lato"/>
                <w:b/>
                <w:bCs/>
                <w:noProof/>
              </w:rPr>
              <w:t xml:space="preserve"> </w:t>
            </w:r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2026 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72C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C0F47F" w14:textId="5803822C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9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Najbliższe spotkania informacyjne i wydarzenia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72C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7066CE" w14:textId="04C043B0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0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Najbliższe terminy szkoleń, warsztatów, wykładów i doradztwa grupowego: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72C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24CF4B" w14:textId="7063A0F8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1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Najbliższe terminy doradztwa indywidualnego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72C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313DA6" w14:textId="16488100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2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Oferta stała Klubu Rozwoju Cyfrowego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72C9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16D521" w14:textId="1AD697B0" w:rsidR="001B76E4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3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1.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Bezpłatne zajęcia indywidualne i grupowe dla osób dorosłych: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72C9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FB4C4D" w14:textId="6F431CBA" w:rsidR="001B76E4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4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2.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Bezpłatne porady technologiczne dla każdego mieszkańca gminy: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72C9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048502" w14:textId="06AADC73" w:rsidR="0062737C" w:rsidRDefault="0062737C" w:rsidP="00547918">
          <w:pPr>
            <w:spacing w:line="362" w:lineRule="auto"/>
          </w:pPr>
          <w:r w:rsidRPr="00547918">
            <w:rPr>
              <w:rFonts w:ascii="Lato" w:hAnsi="Lato"/>
              <w:b/>
              <w:bCs/>
              <w:sz w:val="24"/>
              <w:szCs w:val="24"/>
            </w:rPr>
            <w:fldChar w:fldCharType="end"/>
          </w:r>
        </w:p>
      </w:sdtContent>
    </w:sdt>
    <w:p w14:paraId="05E7A28F" w14:textId="0910039B" w:rsidR="0062737C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4"/>
          <w:szCs w:val="24"/>
        </w:rPr>
      </w:pPr>
      <w:r>
        <w:rPr>
          <w:rFonts w:ascii="Lato" w:hAnsi="Lato"/>
          <w:b/>
          <w:bCs/>
          <w:color w:val="002060"/>
          <w:sz w:val="24"/>
          <w:szCs w:val="24"/>
        </w:rPr>
        <w:br w:type="page"/>
      </w:r>
      <w:bookmarkStart w:id="0" w:name="_Toc224143704"/>
      <w:r w:rsidR="0062737C" w:rsidRPr="00547918">
        <w:rPr>
          <w:rFonts w:ascii="Lato" w:hAnsi="Lato"/>
          <w:b/>
          <w:bCs/>
          <w:color w:val="002060"/>
          <w:sz w:val="28"/>
          <w:szCs w:val="28"/>
        </w:rPr>
        <w:lastRenderedPageBreak/>
        <w:t>Nasz adres</w:t>
      </w:r>
      <w:r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0"/>
    </w:p>
    <w:p w14:paraId="0D82850F" w14:textId="466710B3" w:rsidR="009617DC" w:rsidRPr="009617DC" w:rsidRDefault="007308C7" w:rsidP="001B76E4">
      <w:pPr>
        <w:ind w:left="142" w:firstLine="142"/>
        <w:rPr>
          <w:rFonts w:ascii="Lato" w:hAnsi="Lato"/>
          <w:b/>
          <w:bCs/>
          <w:color w:val="242852" w:themeColor="text2"/>
          <w:sz w:val="24"/>
          <w:szCs w:val="24"/>
        </w:rPr>
      </w:pPr>
      <w:r>
        <w:rPr>
          <w:rFonts w:ascii="Lato" w:hAnsi="Lato"/>
          <w:b/>
          <w:bCs/>
          <w:noProof/>
          <w:color w:val="242852" w:themeColor="text2"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37913394" wp14:editId="7AF87020">
            <wp:simplePos x="0" y="0"/>
            <wp:positionH relativeFrom="column">
              <wp:posOffset>3918585</wp:posOffset>
            </wp:positionH>
            <wp:positionV relativeFrom="paragraph">
              <wp:posOffset>8255</wp:posOffset>
            </wp:positionV>
            <wp:extent cx="1164353" cy="1174750"/>
            <wp:effectExtent l="0" t="0" r="0" b="6350"/>
            <wp:wrapNone/>
            <wp:docPr id="2056301732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301732" name="Obraz 205630173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4353" cy="117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17DC" w:rsidRPr="009617DC">
        <w:rPr>
          <w:rFonts w:ascii="Lato" w:hAnsi="Lato"/>
          <w:b/>
          <w:bCs/>
          <w:color w:val="242852" w:themeColor="text2"/>
          <w:sz w:val="24"/>
          <w:szCs w:val="24"/>
        </w:rPr>
        <w:t>Klub Rozwoju Cyfrowego w</w:t>
      </w:r>
      <w:r w:rsidR="000F61B7">
        <w:rPr>
          <w:rFonts w:ascii="Lato" w:hAnsi="Lato"/>
          <w:b/>
          <w:bCs/>
          <w:color w:val="242852" w:themeColor="text2"/>
          <w:sz w:val="24"/>
          <w:szCs w:val="24"/>
        </w:rPr>
        <w:t>e Wrocławiu</w:t>
      </w:r>
    </w:p>
    <w:p w14:paraId="25A464E9" w14:textId="0E342553" w:rsidR="009617DC" w:rsidRDefault="000F61B7" w:rsidP="001B76E4">
      <w:pPr>
        <w:ind w:left="142" w:firstLine="142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Wrocławskie Centrum Rozwoju Społecznego  </w:t>
      </w:r>
    </w:p>
    <w:p w14:paraId="489159F1" w14:textId="10EBC20A" w:rsidR="009617DC" w:rsidRDefault="000F61B7" w:rsidP="001B76E4">
      <w:pPr>
        <w:ind w:left="142" w:firstLine="142"/>
        <w:rPr>
          <w:rFonts w:ascii="Lato" w:hAnsi="Lato"/>
          <w:sz w:val="24"/>
          <w:szCs w:val="24"/>
        </w:rPr>
      </w:pPr>
      <w:r w:rsidRPr="000F61B7">
        <w:rPr>
          <w:rFonts w:ascii="Lato" w:hAnsi="Lato"/>
          <w:sz w:val="24"/>
          <w:szCs w:val="24"/>
        </w:rPr>
        <w:t xml:space="preserve">pl. Dominikański 6, 50-159 Wrocław </w:t>
      </w:r>
    </w:p>
    <w:p w14:paraId="755AAA52" w14:textId="59146B11" w:rsidR="000F61B7" w:rsidRPr="00547918" w:rsidRDefault="000F61B7" w:rsidP="001B76E4">
      <w:pPr>
        <w:ind w:left="142" w:firstLine="142"/>
      </w:pPr>
      <w:r>
        <w:rPr>
          <w:rFonts w:ascii="Lato" w:hAnsi="Lato"/>
          <w:sz w:val="24"/>
          <w:szCs w:val="24"/>
        </w:rPr>
        <w:t>piętro 2, pokoje 218 oraz 219.</w:t>
      </w:r>
    </w:p>
    <w:p w14:paraId="38774423" w14:textId="40F0F80C" w:rsidR="0062737C" w:rsidRPr="00547918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1" w:name="_Toc224143705"/>
      <w:r w:rsidRPr="00547918">
        <w:rPr>
          <w:rFonts w:ascii="Lato" w:hAnsi="Lato"/>
          <w:b/>
          <w:bCs/>
          <w:color w:val="002060"/>
          <w:sz w:val="28"/>
          <w:szCs w:val="28"/>
        </w:rPr>
        <w:t>Skontaktuj się z nami:</w:t>
      </w:r>
      <w:bookmarkEnd w:id="1"/>
    </w:p>
    <w:p w14:paraId="7728EB1B" w14:textId="3D462125" w:rsidR="009617DC" w:rsidRPr="00D37738" w:rsidRDefault="009617DC" w:rsidP="001B76E4">
      <w:pPr>
        <w:spacing w:before="480"/>
        <w:ind w:left="284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telefon:</w:t>
      </w:r>
      <w:r w:rsidRPr="00D37738">
        <w:rPr>
          <w:rFonts w:ascii="Lato" w:hAnsi="Lato"/>
          <w:sz w:val="24"/>
          <w:szCs w:val="24"/>
        </w:rPr>
        <w:tab/>
      </w:r>
      <w:r w:rsidR="000F61B7" w:rsidRPr="000F61B7">
        <w:rPr>
          <w:rFonts w:ascii="Lato" w:hAnsi="Lato"/>
          <w:sz w:val="24"/>
          <w:szCs w:val="24"/>
        </w:rPr>
        <w:t> </w:t>
      </w:r>
      <w:r w:rsidR="000F61B7">
        <w:rPr>
          <w:rFonts w:ascii="Lato" w:hAnsi="Lato"/>
          <w:sz w:val="24"/>
          <w:szCs w:val="24"/>
        </w:rPr>
        <w:t xml:space="preserve">+48 </w:t>
      </w:r>
      <w:r w:rsidR="000F61B7" w:rsidRPr="000F61B7">
        <w:rPr>
          <w:rFonts w:ascii="Lato" w:hAnsi="Lato"/>
          <w:sz w:val="24"/>
          <w:szCs w:val="24"/>
        </w:rPr>
        <w:t>884 215 046,   71 772 49 84</w:t>
      </w:r>
    </w:p>
    <w:p w14:paraId="77D0702E" w14:textId="27FAC8D9" w:rsidR="009617DC" w:rsidRPr="00D37738" w:rsidRDefault="009617DC" w:rsidP="001B76E4">
      <w:pPr>
        <w:spacing w:before="120"/>
        <w:ind w:left="284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e-mail:</w:t>
      </w:r>
      <w:r w:rsidR="000F61B7">
        <w:rPr>
          <w:rFonts w:ascii="Lato" w:hAnsi="Lato"/>
          <w:sz w:val="24"/>
          <w:szCs w:val="24"/>
        </w:rPr>
        <w:t xml:space="preserve">       krc@wcrs.pl</w:t>
      </w:r>
    </w:p>
    <w:p w14:paraId="5E8E9EE6" w14:textId="489FFDF7" w:rsidR="0062737C" w:rsidRPr="00547918" w:rsidRDefault="0062737C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2" w:name="_Toc224143706"/>
      <w:r w:rsidRPr="00547918">
        <w:rPr>
          <w:rFonts w:ascii="Lato" w:hAnsi="Lato"/>
          <w:b/>
          <w:bCs/>
          <w:color w:val="002060"/>
          <w:sz w:val="28"/>
          <w:szCs w:val="28"/>
        </w:rPr>
        <w:t>Godziny pracy</w:t>
      </w:r>
      <w:bookmarkEnd w:id="2"/>
    </w:p>
    <w:p w14:paraId="4273F328" w14:textId="19592CC6" w:rsidR="00713DB9" w:rsidRPr="00E911B3" w:rsidRDefault="00713DB9" w:rsidP="00E911B3">
      <w:pPr>
        <w:pStyle w:val="Nagwek2"/>
        <w:spacing w:before="240" w:after="160"/>
        <w:ind w:firstLine="284"/>
        <w:rPr>
          <w:rFonts w:ascii="Lato" w:hAnsi="Lato"/>
          <w:b/>
          <w:bCs/>
          <w:color w:val="002060"/>
        </w:rPr>
      </w:pPr>
      <w:bookmarkStart w:id="3" w:name="_Toc224143707"/>
      <w:r w:rsidRPr="00E911B3">
        <w:rPr>
          <w:rFonts w:ascii="Lato" w:hAnsi="Lato"/>
          <w:b/>
          <w:bCs/>
          <w:color w:val="002060"/>
        </w:rPr>
        <w:t>Jesteśmy do Państwa dyspozycji</w:t>
      </w:r>
      <w:r w:rsidR="009617DC" w:rsidRPr="00E911B3">
        <w:rPr>
          <w:rFonts w:ascii="Lato" w:hAnsi="Lato"/>
          <w:b/>
          <w:bCs/>
          <w:color w:val="002060"/>
        </w:rPr>
        <w:t>:</w:t>
      </w:r>
      <w:bookmarkEnd w:id="3"/>
    </w:p>
    <w:p w14:paraId="38F8C0E4" w14:textId="111AE0EE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713DB9" w:rsidRPr="00E911B3">
        <w:rPr>
          <w:rFonts w:ascii="Lato" w:hAnsi="Lato"/>
          <w:sz w:val="24"/>
          <w:szCs w:val="24"/>
        </w:rPr>
        <w:t>oniedziałki w godzinach od</w:t>
      </w:r>
      <w:r w:rsidR="000F61B7">
        <w:rPr>
          <w:rFonts w:ascii="Lato" w:hAnsi="Lato"/>
          <w:sz w:val="24"/>
          <w:szCs w:val="24"/>
        </w:rPr>
        <w:t xml:space="preserve"> 8</w:t>
      </w:r>
      <w:r w:rsidR="00713DB9" w:rsidRPr="00E911B3">
        <w:rPr>
          <w:rFonts w:ascii="Lato" w:hAnsi="Lato"/>
          <w:sz w:val="24"/>
          <w:szCs w:val="24"/>
        </w:rPr>
        <w:t xml:space="preserve"> do</w:t>
      </w:r>
      <w:r w:rsidR="000F61B7">
        <w:rPr>
          <w:rFonts w:ascii="Lato" w:hAnsi="Lato"/>
          <w:sz w:val="24"/>
          <w:szCs w:val="24"/>
        </w:rPr>
        <w:t xml:space="preserve"> 1</w:t>
      </w:r>
      <w:r w:rsidR="003F2EC9">
        <w:rPr>
          <w:rFonts w:ascii="Lato" w:hAnsi="Lato"/>
          <w:sz w:val="24"/>
          <w:szCs w:val="24"/>
        </w:rPr>
        <w:t>5</w:t>
      </w:r>
    </w:p>
    <w:p w14:paraId="14DA092A" w14:textId="7E067EBB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w</w:t>
      </w:r>
      <w:r w:rsidR="00713DB9" w:rsidRPr="00E911B3">
        <w:rPr>
          <w:rFonts w:ascii="Lato" w:hAnsi="Lato"/>
          <w:sz w:val="24"/>
          <w:szCs w:val="24"/>
        </w:rPr>
        <w:t xml:space="preserve">torki w godzinach od </w:t>
      </w:r>
      <w:r w:rsidR="000F61B7">
        <w:rPr>
          <w:rFonts w:ascii="Lato" w:hAnsi="Lato"/>
          <w:sz w:val="24"/>
          <w:szCs w:val="24"/>
        </w:rPr>
        <w:t xml:space="preserve">8 </w:t>
      </w:r>
      <w:r w:rsidR="00713DB9" w:rsidRPr="00E911B3">
        <w:rPr>
          <w:rFonts w:ascii="Lato" w:hAnsi="Lato"/>
          <w:sz w:val="24"/>
          <w:szCs w:val="24"/>
        </w:rPr>
        <w:t xml:space="preserve"> do</w:t>
      </w:r>
      <w:r w:rsidR="000F61B7">
        <w:rPr>
          <w:rFonts w:ascii="Lato" w:hAnsi="Lato"/>
          <w:sz w:val="24"/>
          <w:szCs w:val="24"/>
        </w:rPr>
        <w:t xml:space="preserve"> 17</w:t>
      </w:r>
    </w:p>
    <w:p w14:paraId="561BA78F" w14:textId="7B7C2A21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ś</w:t>
      </w:r>
      <w:r w:rsidR="00713DB9" w:rsidRPr="00E911B3">
        <w:rPr>
          <w:rFonts w:ascii="Lato" w:hAnsi="Lato"/>
          <w:sz w:val="24"/>
          <w:szCs w:val="24"/>
        </w:rPr>
        <w:t xml:space="preserve">rody w godzinach od </w:t>
      </w:r>
      <w:r w:rsidR="000F61B7">
        <w:rPr>
          <w:rFonts w:ascii="Lato" w:hAnsi="Lato"/>
          <w:sz w:val="24"/>
          <w:szCs w:val="24"/>
        </w:rPr>
        <w:t xml:space="preserve">8 </w:t>
      </w:r>
      <w:r w:rsidR="00713DB9" w:rsidRPr="00E911B3">
        <w:rPr>
          <w:rFonts w:ascii="Lato" w:hAnsi="Lato"/>
          <w:sz w:val="24"/>
          <w:szCs w:val="24"/>
        </w:rPr>
        <w:t>do</w:t>
      </w:r>
      <w:r w:rsidR="000F61B7">
        <w:rPr>
          <w:rFonts w:ascii="Lato" w:hAnsi="Lato"/>
          <w:sz w:val="24"/>
          <w:szCs w:val="24"/>
        </w:rPr>
        <w:t xml:space="preserve"> 1</w:t>
      </w:r>
      <w:r w:rsidR="003F2EC9">
        <w:rPr>
          <w:rFonts w:ascii="Lato" w:hAnsi="Lato"/>
          <w:sz w:val="24"/>
          <w:szCs w:val="24"/>
        </w:rPr>
        <w:t>7</w:t>
      </w:r>
    </w:p>
    <w:p w14:paraId="40670A0B" w14:textId="65AE6FF2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c</w:t>
      </w:r>
      <w:r w:rsidR="00713DB9" w:rsidRPr="00E911B3">
        <w:rPr>
          <w:rFonts w:ascii="Lato" w:hAnsi="Lato"/>
          <w:sz w:val="24"/>
          <w:szCs w:val="24"/>
        </w:rPr>
        <w:t>zwartki w godzinach od</w:t>
      </w:r>
      <w:r w:rsidR="000F61B7">
        <w:rPr>
          <w:rFonts w:ascii="Lato" w:hAnsi="Lato"/>
          <w:sz w:val="24"/>
          <w:szCs w:val="24"/>
        </w:rPr>
        <w:t xml:space="preserve"> 9</w:t>
      </w:r>
      <w:r w:rsidR="00713DB9" w:rsidRPr="00E911B3">
        <w:rPr>
          <w:rFonts w:ascii="Lato" w:hAnsi="Lato"/>
          <w:sz w:val="24"/>
          <w:szCs w:val="24"/>
        </w:rPr>
        <w:t xml:space="preserve"> do </w:t>
      </w:r>
      <w:r w:rsidR="000F61B7">
        <w:rPr>
          <w:rFonts w:ascii="Lato" w:hAnsi="Lato"/>
          <w:sz w:val="24"/>
          <w:szCs w:val="24"/>
        </w:rPr>
        <w:t>17</w:t>
      </w:r>
    </w:p>
    <w:p w14:paraId="00B5C45D" w14:textId="5ABBB21D" w:rsidR="00713DB9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9617DC" w:rsidRPr="00E911B3">
        <w:rPr>
          <w:rFonts w:ascii="Lato" w:hAnsi="Lato"/>
          <w:sz w:val="24"/>
          <w:szCs w:val="24"/>
        </w:rPr>
        <w:t xml:space="preserve">iątki w godzinach od </w:t>
      </w:r>
      <w:r w:rsidR="003F2EC9">
        <w:rPr>
          <w:rFonts w:ascii="Lato" w:hAnsi="Lato"/>
          <w:sz w:val="24"/>
          <w:szCs w:val="24"/>
        </w:rPr>
        <w:t>10</w:t>
      </w:r>
      <w:r w:rsidR="009617DC" w:rsidRPr="00E911B3">
        <w:rPr>
          <w:rFonts w:ascii="Lato" w:hAnsi="Lato"/>
          <w:sz w:val="24"/>
          <w:szCs w:val="24"/>
        </w:rPr>
        <w:t xml:space="preserve"> do </w:t>
      </w:r>
      <w:r w:rsidR="000F61B7">
        <w:rPr>
          <w:rFonts w:ascii="Lato" w:hAnsi="Lato"/>
          <w:sz w:val="24"/>
          <w:szCs w:val="24"/>
        </w:rPr>
        <w:t>18</w:t>
      </w:r>
    </w:p>
    <w:p w14:paraId="7F2A2590" w14:textId="77777777" w:rsidR="00005A48" w:rsidRPr="00E911B3" w:rsidRDefault="00005A48" w:rsidP="00E911B3">
      <w:pPr>
        <w:ind w:firstLine="709"/>
        <w:rPr>
          <w:rFonts w:ascii="Lato" w:hAnsi="Lato"/>
          <w:sz w:val="24"/>
          <w:szCs w:val="24"/>
        </w:rPr>
      </w:pPr>
    </w:p>
    <w:p w14:paraId="36B64949" w14:textId="733F20F1" w:rsidR="00825BA7" w:rsidRPr="00E911B3" w:rsidRDefault="00825BA7" w:rsidP="00E911B3">
      <w:pPr>
        <w:pStyle w:val="Nagwek2"/>
        <w:spacing w:before="240" w:after="160"/>
        <w:ind w:firstLine="284"/>
        <w:rPr>
          <w:rFonts w:ascii="Lato" w:hAnsi="Lato"/>
          <w:b/>
          <w:bCs/>
          <w:color w:val="002060"/>
        </w:rPr>
      </w:pPr>
      <w:bookmarkStart w:id="4" w:name="_Toc224143708"/>
      <w:r w:rsidRPr="00E911B3">
        <w:rPr>
          <w:rFonts w:ascii="Lato" w:hAnsi="Lato"/>
          <w:b/>
          <w:bCs/>
          <w:color w:val="002060"/>
        </w:rPr>
        <w:t xml:space="preserve">Ograniczenia dostępności </w:t>
      </w:r>
      <w:r w:rsidR="00E911B3">
        <w:rPr>
          <w:rFonts w:ascii="Lato" w:hAnsi="Lato"/>
          <w:b/>
          <w:bCs/>
          <w:color w:val="002060"/>
        </w:rPr>
        <w:t xml:space="preserve">Edukatorów i </w:t>
      </w:r>
      <w:proofErr w:type="spellStart"/>
      <w:r w:rsidR="00E911B3">
        <w:rPr>
          <w:rFonts w:ascii="Lato" w:hAnsi="Lato"/>
          <w:b/>
          <w:bCs/>
          <w:color w:val="002060"/>
        </w:rPr>
        <w:t>Edukatorek</w:t>
      </w:r>
      <w:proofErr w:type="spellEnd"/>
      <w:r w:rsidR="00E911B3">
        <w:rPr>
          <w:rFonts w:ascii="Lato" w:hAnsi="Lato"/>
          <w:b/>
          <w:bCs/>
          <w:color w:val="002060"/>
        </w:rPr>
        <w:t xml:space="preserve"> </w:t>
      </w:r>
      <w:r w:rsidR="000231FC">
        <w:rPr>
          <w:rFonts w:ascii="Lato" w:hAnsi="Lato"/>
          <w:b/>
          <w:bCs/>
          <w:color w:val="002060"/>
        </w:rPr>
        <w:t>w październiku</w:t>
      </w:r>
      <w:r w:rsidR="003F2EC9">
        <w:rPr>
          <w:rFonts w:ascii="Lato" w:hAnsi="Lato"/>
          <w:b/>
          <w:bCs/>
          <w:color w:val="002060"/>
        </w:rPr>
        <w:t xml:space="preserve"> </w:t>
      </w:r>
      <w:r w:rsidR="00905605" w:rsidRPr="00E911B3">
        <w:rPr>
          <w:rFonts w:ascii="Lato" w:hAnsi="Lato"/>
          <w:b/>
          <w:bCs/>
          <w:color w:val="002060"/>
        </w:rPr>
        <w:t>2026r.</w:t>
      </w:r>
      <w:bookmarkEnd w:id="4"/>
    </w:p>
    <w:p w14:paraId="01A5B747" w14:textId="4606CCC2" w:rsidR="00905605" w:rsidRDefault="00905605" w:rsidP="003F2EC9">
      <w:pPr>
        <w:ind w:firstLine="567"/>
        <w:rPr>
          <w:rFonts w:ascii="Lato" w:hAnsi="Lato"/>
          <w:color w:val="242852" w:themeColor="text2"/>
          <w:sz w:val="24"/>
          <w:szCs w:val="24"/>
        </w:rPr>
      </w:pPr>
      <w:r w:rsidRPr="00905605">
        <w:rPr>
          <w:rFonts w:ascii="Lato" w:hAnsi="Lato"/>
          <w:color w:val="242852" w:themeColor="text2"/>
          <w:sz w:val="24"/>
          <w:szCs w:val="24"/>
        </w:rPr>
        <w:t>Z uwagi na udział w szkoleniach i spotkaniach, Klub będzie nieczynny w dniach:</w:t>
      </w:r>
      <w:r w:rsidR="003F2EC9">
        <w:rPr>
          <w:rFonts w:ascii="Lato" w:hAnsi="Lato"/>
          <w:color w:val="242852" w:themeColor="text2"/>
          <w:sz w:val="24"/>
          <w:szCs w:val="24"/>
        </w:rPr>
        <w:t xml:space="preserve"> </w:t>
      </w:r>
      <w:r w:rsidR="00CB14BA">
        <w:rPr>
          <w:rFonts w:ascii="Lato" w:hAnsi="Lato"/>
          <w:color w:val="242852" w:themeColor="text2"/>
          <w:sz w:val="24"/>
          <w:szCs w:val="24"/>
        </w:rPr>
        <w:t xml:space="preserve">   19.11.2026 r.</w:t>
      </w:r>
      <w:r w:rsidR="003F2EC9">
        <w:rPr>
          <w:rFonts w:ascii="Lato" w:hAnsi="Lato"/>
          <w:color w:val="242852" w:themeColor="text2"/>
          <w:sz w:val="24"/>
          <w:szCs w:val="24"/>
        </w:rPr>
        <w:t xml:space="preserve"> </w:t>
      </w:r>
      <w:r w:rsidR="009564AC">
        <w:rPr>
          <w:rFonts w:ascii="Lato" w:hAnsi="Lato"/>
          <w:color w:val="242852" w:themeColor="text2"/>
          <w:sz w:val="24"/>
          <w:szCs w:val="24"/>
        </w:rPr>
        <w:t xml:space="preserve"> </w:t>
      </w:r>
    </w:p>
    <w:p w14:paraId="6F6CB953" w14:textId="77777777" w:rsidR="00005A48" w:rsidRPr="00905605" w:rsidRDefault="00005A48" w:rsidP="00E911B3">
      <w:pPr>
        <w:ind w:firstLine="567"/>
        <w:rPr>
          <w:rFonts w:ascii="Lato" w:hAnsi="Lato"/>
          <w:color w:val="242852" w:themeColor="text2"/>
          <w:sz w:val="24"/>
          <w:szCs w:val="24"/>
        </w:rPr>
      </w:pPr>
    </w:p>
    <w:p w14:paraId="6AC00A5A" w14:textId="01B9C691" w:rsidR="00547918" w:rsidRPr="00547918" w:rsidRDefault="00547918" w:rsidP="0054791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5" w:name="_Toc224143709"/>
      <w:r w:rsidRPr="00547918">
        <w:rPr>
          <w:rFonts w:ascii="Lato" w:hAnsi="Lato"/>
          <w:b/>
          <w:bCs/>
          <w:color w:val="002060"/>
          <w:sz w:val="28"/>
          <w:szCs w:val="28"/>
        </w:rPr>
        <w:t>Najbliższe spotkania informacyjne i wydarzenia</w:t>
      </w:r>
      <w:bookmarkEnd w:id="5"/>
    </w:p>
    <w:tbl>
      <w:tblPr>
        <w:tblStyle w:val="Tabela-Siatka"/>
        <w:tblW w:w="8363" w:type="dxa"/>
        <w:tblInd w:w="846" w:type="dxa"/>
        <w:tblLook w:val="04A0" w:firstRow="1" w:lastRow="0" w:firstColumn="1" w:lastColumn="0" w:noHBand="0" w:noVBand="1"/>
      </w:tblPr>
      <w:tblGrid>
        <w:gridCol w:w="992"/>
        <w:gridCol w:w="1149"/>
        <w:gridCol w:w="1500"/>
        <w:gridCol w:w="1887"/>
        <w:gridCol w:w="2835"/>
      </w:tblGrid>
      <w:tr w:rsidR="00547918" w:rsidRPr="00547918" w14:paraId="7559101F" w14:textId="77777777" w:rsidTr="001B76E4">
        <w:tc>
          <w:tcPr>
            <w:tcW w:w="992" w:type="dxa"/>
            <w:shd w:val="clear" w:color="auto" w:fill="DFEBF5" w:themeFill="accent2" w:themeFillTint="33"/>
          </w:tcPr>
          <w:p w14:paraId="2EA1FDAF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Data</w:t>
            </w:r>
          </w:p>
        </w:tc>
        <w:tc>
          <w:tcPr>
            <w:tcW w:w="1149" w:type="dxa"/>
            <w:shd w:val="clear" w:color="auto" w:fill="DFEBF5" w:themeFill="accent2" w:themeFillTint="33"/>
          </w:tcPr>
          <w:p w14:paraId="178DEACF" w14:textId="3BE4C92B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 xml:space="preserve">Godziny </w:t>
            </w:r>
          </w:p>
        </w:tc>
        <w:tc>
          <w:tcPr>
            <w:tcW w:w="1500" w:type="dxa"/>
            <w:shd w:val="clear" w:color="auto" w:fill="DFEBF5" w:themeFill="accent2" w:themeFillTint="33"/>
          </w:tcPr>
          <w:p w14:paraId="3A75BE92" w14:textId="5CF91548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Miejsce:</w:t>
            </w:r>
          </w:p>
        </w:tc>
        <w:tc>
          <w:tcPr>
            <w:tcW w:w="1887" w:type="dxa"/>
            <w:shd w:val="clear" w:color="auto" w:fill="DFEBF5" w:themeFill="accent2" w:themeFillTint="33"/>
          </w:tcPr>
          <w:p w14:paraId="521CC9CB" w14:textId="4C2C4EF8" w:rsidR="00547918" w:rsidRPr="001B76E4" w:rsidRDefault="009617DC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Opis wydarzenia</w:t>
            </w:r>
          </w:p>
        </w:tc>
        <w:tc>
          <w:tcPr>
            <w:tcW w:w="2835" w:type="dxa"/>
            <w:shd w:val="clear" w:color="auto" w:fill="DFEBF5" w:themeFill="accent2" w:themeFillTint="33"/>
          </w:tcPr>
          <w:p w14:paraId="18685387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Informacje organizacyjne</w:t>
            </w:r>
          </w:p>
        </w:tc>
      </w:tr>
      <w:tr w:rsidR="00547918" w:rsidRPr="00547918" w14:paraId="0267B70A" w14:textId="77777777" w:rsidTr="001B76E4">
        <w:tc>
          <w:tcPr>
            <w:tcW w:w="992" w:type="dxa"/>
          </w:tcPr>
          <w:p w14:paraId="74CC6A4C" w14:textId="417C4BEF" w:rsidR="00547918" w:rsidRPr="00547918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brak</w:t>
            </w:r>
          </w:p>
        </w:tc>
        <w:tc>
          <w:tcPr>
            <w:tcW w:w="1149" w:type="dxa"/>
          </w:tcPr>
          <w:p w14:paraId="6116DB52" w14:textId="77777777" w:rsidR="00547918" w:rsidRPr="00547918" w:rsidRDefault="00547918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</w:tc>
        <w:tc>
          <w:tcPr>
            <w:tcW w:w="1500" w:type="dxa"/>
          </w:tcPr>
          <w:p w14:paraId="44E8C06A" w14:textId="39BD21F9" w:rsidR="00547918" w:rsidRPr="00547918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887" w:type="dxa"/>
          </w:tcPr>
          <w:p w14:paraId="302A845E" w14:textId="05B6D149" w:rsidR="00547918" w:rsidRPr="00547918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</w:tcPr>
          <w:p w14:paraId="1FD3260E" w14:textId="5A028E8C" w:rsidR="00547918" w:rsidRPr="00547918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p w14:paraId="5EEDF08E" w14:textId="31E3B589" w:rsidR="00005A48" w:rsidRPr="00005A48" w:rsidRDefault="00E911B3" w:rsidP="00005A4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6" w:name="_Toc224143710"/>
      <w:r>
        <w:rPr>
          <w:rFonts w:ascii="Lato" w:hAnsi="Lato"/>
          <w:b/>
          <w:bCs/>
          <w:color w:val="002060"/>
          <w:sz w:val="28"/>
          <w:szCs w:val="28"/>
        </w:rPr>
        <w:lastRenderedPageBreak/>
        <w:t xml:space="preserve">Najbliższe 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szkole</w:t>
      </w:r>
      <w:r>
        <w:rPr>
          <w:rFonts w:ascii="Lato" w:hAnsi="Lato"/>
          <w:b/>
          <w:bCs/>
          <w:color w:val="002060"/>
          <w:sz w:val="28"/>
          <w:szCs w:val="28"/>
        </w:rPr>
        <w:t>ń,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warsztat</w:t>
      </w:r>
      <w:r>
        <w:rPr>
          <w:rFonts w:ascii="Lato" w:hAnsi="Lato"/>
          <w:b/>
          <w:bCs/>
          <w:color w:val="002060"/>
          <w:sz w:val="28"/>
          <w:szCs w:val="28"/>
        </w:rPr>
        <w:t>ów, wykładów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 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grupowe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6"/>
    </w:p>
    <w:tbl>
      <w:tblPr>
        <w:tblStyle w:val="Tabela-Siatka"/>
        <w:tblW w:w="8505" w:type="dxa"/>
        <w:tblInd w:w="704" w:type="dxa"/>
        <w:tblLook w:val="04A0" w:firstRow="1" w:lastRow="0" w:firstColumn="1" w:lastColumn="0" w:noHBand="0" w:noVBand="1"/>
      </w:tblPr>
      <w:tblGrid>
        <w:gridCol w:w="1339"/>
        <w:gridCol w:w="1212"/>
        <w:gridCol w:w="1403"/>
        <w:gridCol w:w="2354"/>
        <w:gridCol w:w="2197"/>
      </w:tblGrid>
      <w:tr w:rsidR="001B76E4" w:rsidRPr="00284245" w14:paraId="48C45291" w14:textId="77777777" w:rsidTr="003F2EC9">
        <w:tc>
          <w:tcPr>
            <w:tcW w:w="1339" w:type="dxa"/>
            <w:shd w:val="clear" w:color="auto" w:fill="DFEBF5" w:themeFill="accent2" w:themeFillTint="33"/>
          </w:tcPr>
          <w:p w14:paraId="03552F47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1212" w:type="dxa"/>
            <w:shd w:val="clear" w:color="auto" w:fill="DFEBF5" w:themeFill="accent2" w:themeFillTint="33"/>
          </w:tcPr>
          <w:p w14:paraId="76035FC7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 xml:space="preserve">Godziny </w:t>
            </w:r>
          </w:p>
        </w:tc>
        <w:tc>
          <w:tcPr>
            <w:tcW w:w="1403" w:type="dxa"/>
            <w:shd w:val="clear" w:color="auto" w:fill="DFEBF5" w:themeFill="accent2" w:themeFillTint="33"/>
          </w:tcPr>
          <w:p w14:paraId="7A7E3CD8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2354" w:type="dxa"/>
            <w:shd w:val="clear" w:color="auto" w:fill="DFEBF5" w:themeFill="accent2" w:themeFillTint="33"/>
          </w:tcPr>
          <w:p w14:paraId="57F11C6F" w14:textId="4F2E6F00" w:rsidR="00547918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Typ wydarzenia, t</w:t>
            </w:r>
            <w:r w:rsidR="00547918"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emat</w:t>
            </w: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yka</w:t>
            </w:r>
          </w:p>
        </w:tc>
        <w:tc>
          <w:tcPr>
            <w:tcW w:w="2197" w:type="dxa"/>
            <w:shd w:val="clear" w:color="auto" w:fill="DFEBF5" w:themeFill="accent2" w:themeFillTint="33"/>
          </w:tcPr>
          <w:p w14:paraId="57DCB2CD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1B76E4" w:rsidRPr="00284245" w14:paraId="18A0D9EF" w14:textId="77777777" w:rsidTr="003F2EC9">
        <w:tc>
          <w:tcPr>
            <w:tcW w:w="1339" w:type="dxa"/>
          </w:tcPr>
          <w:p w14:paraId="2EA05453" w14:textId="4FFAF856" w:rsidR="00547918" w:rsidRPr="00027EBF" w:rsidRDefault="00CB14BA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23</w:t>
            </w:r>
            <w:r w:rsidR="008A6C09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0231FC"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.2026 </w:t>
            </w:r>
          </w:p>
        </w:tc>
        <w:tc>
          <w:tcPr>
            <w:tcW w:w="1212" w:type="dxa"/>
          </w:tcPr>
          <w:p w14:paraId="57CFD136" w14:textId="421D6296" w:rsidR="00547918" w:rsidRPr="00027EBF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CB14BA">
              <w:rPr>
                <w:rFonts w:ascii="Lato" w:hAnsi="Lato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</w:t>
            </w:r>
            <w:r w:rsidR="000231FC">
              <w:rPr>
                <w:rFonts w:ascii="Lato" w:hAnsi="Lato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0-1</w:t>
            </w:r>
            <w:r w:rsidR="00CB14BA"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</w:t>
            </w:r>
            <w:r w:rsidR="000231FC">
              <w:rPr>
                <w:rFonts w:ascii="Lato" w:hAnsi="Lato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3" w:type="dxa"/>
          </w:tcPr>
          <w:p w14:paraId="51856CE6" w14:textId="3291272C" w:rsidR="008A6C09" w:rsidRPr="008A6C09" w:rsidRDefault="00A44609" w:rsidP="008A6C09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Siedziba KRC</w:t>
            </w:r>
          </w:p>
          <w:p w14:paraId="06AF920B" w14:textId="77777777" w:rsidR="008A6C09" w:rsidRPr="008A6C09" w:rsidRDefault="008A6C09" w:rsidP="008A6C09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pl. Dominikański 6, 50-159 Wrocław </w:t>
            </w:r>
          </w:p>
          <w:p w14:paraId="5A99F562" w14:textId="543B33B4" w:rsidR="00547918" w:rsidRPr="00027EBF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p</w:t>
            </w:r>
            <w:r w:rsidR="003F2EC9">
              <w:rPr>
                <w:rFonts w:ascii="Lato" w:hAnsi="Lato"/>
                <w:color w:val="000000" w:themeColor="text1"/>
                <w:sz w:val="20"/>
                <w:szCs w:val="20"/>
              </w:rPr>
              <w:t>arter</w:t>
            </w: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sala </w:t>
            </w:r>
            <w:r w:rsidR="00D0099E">
              <w:rPr>
                <w:rFonts w:ascii="Lato" w:hAnsi="Lato"/>
                <w:color w:val="000000" w:themeColor="text1"/>
                <w:sz w:val="20"/>
                <w:szCs w:val="20"/>
              </w:rPr>
              <w:t>210</w:t>
            </w:r>
            <w:r w:rsidR="009564AC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354" w:type="dxa"/>
          </w:tcPr>
          <w:p w14:paraId="22C0D936" w14:textId="77777777" w:rsidR="008028C3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Warsztat grupowy: </w:t>
            </w:r>
          </w:p>
          <w:p w14:paraId="5F67989A" w14:textId="0DB2E326" w:rsidR="00547918" w:rsidRPr="00027EBF" w:rsidRDefault="008028C3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„</w:t>
            </w:r>
            <w:r>
              <w:rPr>
                <w:rFonts w:ascii="Lato" w:hAnsi="Lato"/>
                <w:b/>
                <w:bCs/>
                <w:color w:val="000000" w:themeColor="text1"/>
                <w:sz w:val="20"/>
                <w:szCs w:val="20"/>
              </w:rPr>
              <w:t>Al w życiu codziennym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2197" w:type="dxa"/>
          </w:tcPr>
          <w:p w14:paraId="5FFBA898" w14:textId="35B1C824" w:rsidR="008A6C09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</w:t>
            </w:r>
            <w:r w:rsidR="00547918" w:rsidRPr="00027EBF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ymagane zgłoszenia do dnia </w:t>
            </w:r>
            <w:r w:rsidR="000231FC">
              <w:rPr>
                <w:rFonts w:ascii="Lato" w:hAnsi="Lato"/>
                <w:color w:val="000000" w:themeColor="text1"/>
                <w:sz w:val="20"/>
                <w:szCs w:val="20"/>
              </w:rPr>
              <w:t>2</w:t>
            </w:r>
            <w:r w:rsidR="00CB14BA">
              <w:rPr>
                <w:rFonts w:ascii="Lato" w:hAnsi="Lato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0231FC"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CB14BA"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.2026 r.,</w:t>
            </w:r>
          </w:p>
          <w:p w14:paraId="24562A48" w14:textId="54BAE4D0" w:rsidR="00547918" w:rsidRPr="00027EBF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Liczba miejsc jest ograniczona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, decyduje kolejność zgłoszeń </w:t>
            </w:r>
          </w:p>
        </w:tc>
      </w:tr>
      <w:tr w:rsidR="008A6C09" w:rsidRPr="00284245" w14:paraId="17DC9519" w14:textId="77777777" w:rsidTr="003F2EC9">
        <w:tc>
          <w:tcPr>
            <w:tcW w:w="1339" w:type="dxa"/>
          </w:tcPr>
          <w:p w14:paraId="6DD56E21" w14:textId="0A92138F" w:rsidR="008A6C09" w:rsidRPr="00027EBF" w:rsidRDefault="00B76992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</w:t>
            </w:r>
            <w:r w:rsidR="00CB14BA">
              <w:rPr>
                <w:rFonts w:ascii="Lato" w:hAnsi="Lato"/>
                <w:color w:val="000000" w:themeColor="text1"/>
                <w:sz w:val="20"/>
                <w:szCs w:val="20"/>
              </w:rPr>
              <w:t>7</w:t>
            </w:r>
            <w:r w:rsidR="008A6C09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0231FC"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CB14BA"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80285C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2026 </w:t>
            </w:r>
          </w:p>
        </w:tc>
        <w:tc>
          <w:tcPr>
            <w:tcW w:w="1212" w:type="dxa"/>
          </w:tcPr>
          <w:p w14:paraId="2FEECCB1" w14:textId="31BCDAC5" w:rsidR="008A6C09" w:rsidRPr="00027EBF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0231FC">
              <w:rPr>
                <w:rFonts w:ascii="Lato" w:hAnsi="Lato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</w:t>
            </w:r>
            <w:r w:rsidR="000231FC">
              <w:rPr>
                <w:rFonts w:ascii="Lato" w:hAnsi="Lato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0-1</w:t>
            </w:r>
            <w:r w:rsidR="000231FC">
              <w:rPr>
                <w:rFonts w:ascii="Lato" w:hAnsi="Lato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</w:t>
            </w:r>
            <w:r w:rsidR="000231FC">
              <w:rPr>
                <w:rFonts w:ascii="Lato" w:hAnsi="Lato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3" w:type="dxa"/>
          </w:tcPr>
          <w:p w14:paraId="35EA981B" w14:textId="77777777" w:rsidR="00A44609" w:rsidRPr="008A6C09" w:rsidRDefault="00A44609" w:rsidP="00A44609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Siedziba KRC</w:t>
            </w:r>
          </w:p>
          <w:p w14:paraId="03DA1915" w14:textId="77777777" w:rsidR="00A44609" w:rsidRPr="008A6C09" w:rsidRDefault="00A44609" w:rsidP="00A44609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pl. Dominikański 6, 50-159 Wrocław </w:t>
            </w:r>
          </w:p>
          <w:p w14:paraId="772F80EF" w14:textId="027C85F7" w:rsidR="008A6C09" w:rsidRPr="00027EBF" w:rsidRDefault="00A44609" w:rsidP="00A446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p</w:t>
            </w:r>
            <w:r w:rsidR="003F2EC9">
              <w:rPr>
                <w:rFonts w:ascii="Lato" w:hAnsi="Lato"/>
                <w:color w:val="000000" w:themeColor="text1"/>
                <w:sz w:val="20"/>
                <w:szCs w:val="20"/>
              </w:rPr>
              <w:t>arter</w:t>
            </w: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sala</w:t>
            </w:r>
            <w:r w:rsidR="00D0099E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210</w:t>
            </w:r>
          </w:p>
        </w:tc>
        <w:tc>
          <w:tcPr>
            <w:tcW w:w="2354" w:type="dxa"/>
          </w:tcPr>
          <w:p w14:paraId="235B3A95" w14:textId="77777777" w:rsidR="00941F02" w:rsidRDefault="00D0099E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Warsztat grupowy: </w:t>
            </w:r>
          </w:p>
          <w:p w14:paraId="74723A78" w14:textId="18557850" w:rsidR="008A6C09" w:rsidRPr="00027EBF" w:rsidRDefault="008028C3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Pr="00CB14BA">
              <w:rPr>
                <w:rFonts w:ascii="Lato" w:hAnsi="Lato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B14BA">
              <w:rPr>
                <w:rFonts w:ascii="Lato" w:hAnsi="Lato"/>
                <w:b/>
                <w:bCs/>
                <w:color w:val="000000" w:themeColor="text1"/>
                <w:sz w:val="20"/>
                <w:szCs w:val="20"/>
              </w:rPr>
              <w:t>„Zakupy online ”</w:t>
            </w:r>
          </w:p>
        </w:tc>
        <w:tc>
          <w:tcPr>
            <w:tcW w:w="2197" w:type="dxa"/>
          </w:tcPr>
          <w:p w14:paraId="4B00D247" w14:textId="4F6C5BAC" w:rsidR="008A6C09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</w:t>
            </w:r>
            <w:r w:rsidRPr="00027EBF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ymagane zgłoszenia do dnia </w:t>
            </w:r>
            <w:r w:rsidR="00B76992">
              <w:rPr>
                <w:rFonts w:ascii="Lato" w:hAnsi="Lato"/>
                <w:color w:val="000000" w:themeColor="text1"/>
                <w:sz w:val="20"/>
                <w:szCs w:val="20"/>
              </w:rPr>
              <w:t>2</w:t>
            </w:r>
            <w:r w:rsidR="00CB14BA">
              <w:rPr>
                <w:rFonts w:ascii="Lato" w:hAnsi="Lato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B76992"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CB14BA"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.2026 r.,</w:t>
            </w:r>
          </w:p>
          <w:p w14:paraId="5D3A124A" w14:textId="798FCF46" w:rsidR="008A6C09" w:rsidRPr="00027EBF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Liczba miejsc jest ograniczona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, decyduje kolejność zgłoszeń</w:t>
            </w:r>
          </w:p>
        </w:tc>
      </w:tr>
    </w:tbl>
    <w:p w14:paraId="29ADB396" w14:textId="036C7DDA" w:rsidR="00547918" w:rsidRPr="00547918" w:rsidRDefault="00E911B3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7" w:name="_Toc224143711"/>
      <w:r>
        <w:rPr>
          <w:rFonts w:ascii="Lato" w:hAnsi="Lato"/>
          <w:b/>
          <w:bCs/>
          <w:color w:val="002060"/>
          <w:sz w:val="28"/>
          <w:szCs w:val="28"/>
        </w:rPr>
        <w:t>Najbliższe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</w:t>
      </w:r>
      <w:r>
        <w:rPr>
          <w:rFonts w:ascii="Lato" w:hAnsi="Lato"/>
          <w:b/>
          <w:bCs/>
          <w:color w:val="002060"/>
          <w:sz w:val="28"/>
          <w:szCs w:val="28"/>
        </w:rPr>
        <w:t xml:space="preserve">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indywidualne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bookmarkEnd w:id="7"/>
    </w:p>
    <w:tbl>
      <w:tblPr>
        <w:tblStyle w:val="Tabela-Siatka"/>
        <w:tblW w:w="9640" w:type="dxa"/>
        <w:tblInd w:w="-147" w:type="dxa"/>
        <w:tblLook w:val="04A0" w:firstRow="1" w:lastRow="0" w:firstColumn="1" w:lastColumn="0" w:noHBand="0" w:noVBand="1"/>
      </w:tblPr>
      <w:tblGrid>
        <w:gridCol w:w="1021"/>
        <w:gridCol w:w="1646"/>
        <w:gridCol w:w="1403"/>
        <w:gridCol w:w="3585"/>
        <w:gridCol w:w="1985"/>
      </w:tblGrid>
      <w:tr w:rsidR="002D63A6" w:rsidRPr="00284245" w14:paraId="42D9526F" w14:textId="77777777" w:rsidTr="002D63A6">
        <w:tc>
          <w:tcPr>
            <w:tcW w:w="1021" w:type="dxa"/>
            <w:shd w:val="clear" w:color="auto" w:fill="DFEBF5" w:themeFill="accent2" w:themeFillTint="33"/>
          </w:tcPr>
          <w:p w14:paraId="7EFFD429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1646" w:type="dxa"/>
            <w:shd w:val="clear" w:color="auto" w:fill="DFEBF5" w:themeFill="accent2" w:themeFillTint="33"/>
          </w:tcPr>
          <w:p w14:paraId="377B256D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 xml:space="preserve">Godziny </w:t>
            </w:r>
          </w:p>
        </w:tc>
        <w:tc>
          <w:tcPr>
            <w:tcW w:w="1403" w:type="dxa"/>
            <w:shd w:val="clear" w:color="auto" w:fill="DFEBF5" w:themeFill="accent2" w:themeFillTint="33"/>
          </w:tcPr>
          <w:p w14:paraId="0A579C3F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3585" w:type="dxa"/>
            <w:shd w:val="clear" w:color="auto" w:fill="DFEBF5" w:themeFill="accent2" w:themeFillTint="33"/>
          </w:tcPr>
          <w:p w14:paraId="5E11C19A" w14:textId="7F190158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tematyka</w:t>
            </w:r>
          </w:p>
        </w:tc>
        <w:tc>
          <w:tcPr>
            <w:tcW w:w="1985" w:type="dxa"/>
            <w:shd w:val="clear" w:color="auto" w:fill="DFEBF5" w:themeFill="accent2" w:themeFillTint="33"/>
          </w:tcPr>
          <w:p w14:paraId="6A3D0AEF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2D63A6" w:rsidRPr="00284245" w14:paraId="012BDAA3" w14:textId="77777777" w:rsidTr="002D63A6">
        <w:tc>
          <w:tcPr>
            <w:tcW w:w="1021" w:type="dxa"/>
          </w:tcPr>
          <w:p w14:paraId="263C3D79" w14:textId="68F5C3CC" w:rsidR="001B76E4" w:rsidRPr="00027EBF" w:rsidRDefault="00CB14BA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Listopad</w:t>
            </w:r>
            <w:r w:rsidR="00941F02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="00EE1CB2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2026 </w:t>
            </w:r>
          </w:p>
        </w:tc>
        <w:tc>
          <w:tcPr>
            <w:tcW w:w="1646" w:type="dxa"/>
          </w:tcPr>
          <w:p w14:paraId="2E4A65E3" w14:textId="1346D60D" w:rsidR="003F2EC9" w:rsidRDefault="00EE1CB2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proofErr w:type="spellStart"/>
            <w:r w:rsidRPr="00EE1CB2">
              <w:rPr>
                <w:rFonts w:ascii="Lato" w:hAnsi="Lato"/>
                <w:color w:val="000000" w:themeColor="text1"/>
                <w:sz w:val="20"/>
                <w:szCs w:val="20"/>
              </w:rPr>
              <w:t>pon</w:t>
            </w:r>
            <w:proofErr w:type="spellEnd"/>
            <w:r w:rsidRPr="00EE1CB2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8:00–1</w:t>
            </w:r>
            <w:r w:rsidR="003F2EC9">
              <w:rPr>
                <w:rFonts w:ascii="Lato" w:hAnsi="Lato"/>
                <w:color w:val="000000" w:themeColor="text1"/>
                <w:sz w:val="20"/>
                <w:szCs w:val="20"/>
              </w:rPr>
              <w:t>5</w:t>
            </w:r>
            <w:r w:rsidRPr="00EE1CB2"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700F19EE" w14:textId="2738BFFA" w:rsidR="001B76E4" w:rsidRPr="00027EBF" w:rsidRDefault="003F2EC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wt. 8:00-17:00</w:t>
            </w:r>
            <w:r w:rsidR="00EE1CB2" w:rsidRPr="00EE1CB2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>śr. 8:00–1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7</w:t>
            </w:r>
            <w:r w:rsidR="00EE1CB2" w:rsidRPr="00EE1CB2"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  <w:r w:rsidR="00EE1CB2" w:rsidRPr="00EE1CB2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>czw.9:00–17:00</w:t>
            </w:r>
            <w:r w:rsidR="00EE1CB2" w:rsidRPr="00EE1CB2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 xml:space="preserve">pt.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EE1CB2" w:rsidRPr="00EE1CB2">
              <w:rPr>
                <w:rFonts w:ascii="Lato" w:hAnsi="Lato"/>
                <w:color w:val="000000" w:themeColor="text1"/>
                <w:sz w:val="20"/>
                <w:szCs w:val="20"/>
              </w:rPr>
              <w:t>:00–18:00</w:t>
            </w:r>
          </w:p>
        </w:tc>
        <w:tc>
          <w:tcPr>
            <w:tcW w:w="1403" w:type="dxa"/>
          </w:tcPr>
          <w:p w14:paraId="2B7EC373" w14:textId="77777777" w:rsidR="002D63A6" w:rsidRPr="008A6C09" w:rsidRDefault="002D63A6" w:rsidP="002D63A6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Siedziba KRC</w:t>
            </w:r>
          </w:p>
          <w:p w14:paraId="3A68AFA8" w14:textId="77777777" w:rsidR="00EE1CB2" w:rsidRPr="008A6C09" w:rsidRDefault="00EE1CB2" w:rsidP="00EE1CB2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pl. Dominikański 6, 50-159 Wrocław </w:t>
            </w:r>
          </w:p>
          <w:p w14:paraId="0E62AA89" w14:textId="15AC72E3" w:rsidR="001B76E4" w:rsidRPr="00027EBF" w:rsidRDefault="00EE1CB2" w:rsidP="00EE1CB2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piętro 2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, pokój 219</w:t>
            </w:r>
          </w:p>
        </w:tc>
        <w:tc>
          <w:tcPr>
            <w:tcW w:w="3585" w:type="dxa"/>
          </w:tcPr>
          <w:p w14:paraId="788743B3" w14:textId="77777777" w:rsidR="002D63A6" w:rsidRPr="002D63A6" w:rsidRDefault="00EE1CB2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="002D63A6"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dyżur Edukatorów - doradztwo indywidualnego.</w:t>
            </w:r>
          </w:p>
          <w:p w14:paraId="783D1E9D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b/>
                <w:bCs/>
                <w:color w:val="000000" w:themeColor="text1"/>
                <w:sz w:val="20"/>
                <w:szCs w:val="20"/>
              </w:rPr>
              <w:t>Tematyka:</w:t>
            </w:r>
          </w:p>
          <w:p w14:paraId="5BCC5F26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obsługa komputerów, tabletów, smartfonów oraz podstawowych programów,</w:t>
            </w:r>
          </w:p>
          <w:p w14:paraId="4A6B2738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korzystanie z wyszukiwarek oraz serwisów, wyszukiwanie i weryfikacja informacji, korzystania z serwisów informacyjnych.</w:t>
            </w:r>
          </w:p>
          <w:p w14:paraId="0BCC7733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korzystanie z poczty e-mail, komunikatorów internetowych, mediów społecznościowych oraz narzędzi do pracy zdalnej,</w:t>
            </w:r>
          </w:p>
          <w:p w14:paraId="3E058990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edycja plików i tworzenie dokumentów,</w:t>
            </w:r>
          </w:p>
          <w:p w14:paraId="757B2F54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bezpieczeństwo,</w:t>
            </w:r>
          </w:p>
          <w:p w14:paraId="11D39770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korzystanie z e-usług publicznych</w:t>
            </w:r>
          </w:p>
          <w:p w14:paraId="7A3512F9" w14:textId="7D656925" w:rsidR="001B76E4" w:rsidRPr="00027EBF" w:rsidRDefault="001B76E4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125C60D" w14:textId="776BEB4E" w:rsidR="001B76E4" w:rsidRPr="00027EBF" w:rsidRDefault="002D63A6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Termin doradztwa ustalany jest indywidualnie w godzinach pracy Klubu. Zapisy odbywają się telefonicznie lub stacjonarnie – podczas zgłoszenia ustalany jest termin i tematyka spotkania, w zależności od zgłaszanych potrzeb.</w:t>
            </w:r>
          </w:p>
        </w:tc>
      </w:tr>
    </w:tbl>
    <w:p w14:paraId="67A2B5FA" w14:textId="7D057D3C" w:rsidR="001B76E4" w:rsidRPr="00547918" w:rsidRDefault="001B76E4" w:rsidP="001B76E4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8" w:name="_Toc224143712"/>
      <w:r>
        <w:rPr>
          <w:rFonts w:ascii="Lato" w:hAnsi="Lato"/>
          <w:b/>
          <w:bCs/>
          <w:color w:val="002060"/>
          <w:sz w:val="28"/>
          <w:szCs w:val="28"/>
        </w:rPr>
        <w:lastRenderedPageBreak/>
        <w:t>Oferta stała Klubu Rozwoju Cyfrowego</w:t>
      </w:r>
      <w:bookmarkEnd w:id="8"/>
    </w:p>
    <w:p w14:paraId="682C38B2" w14:textId="77777777" w:rsidR="001B76E4" w:rsidRDefault="001B76E4" w:rsidP="001B76E4">
      <w:pPr>
        <w:ind w:left="284"/>
        <w:rPr>
          <w:rFonts w:ascii="Lato" w:hAnsi="Lato"/>
          <w:sz w:val="24"/>
          <w:szCs w:val="24"/>
        </w:rPr>
      </w:pPr>
      <w:r w:rsidRPr="00825BA7">
        <w:rPr>
          <w:rFonts w:ascii="Lato" w:hAnsi="Lato"/>
          <w:sz w:val="24"/>
          <w:szCs w:val="24"/>
        </w:rPr>
        <w:t>Program edukacyjny przygotowujemy indywidualne</w:t>
      </w:r>
      <w:r>
        <w:rPr>
          <w:rFonts w:ascii="Lato" w:hAnsi="Lato"/>
          <w:sz w:val="24"/>
          <w:szCs w:val="24"/>
        </w:rPr>
        <w:t xml:space="preserve"> dla każdego Klubowicza.</w:t>
      </w:r>
    </w:p>
    <w:p w14:paraId="0387EEB1" w14:textId="77777777" w:rsidR="001B76E4" w:rsidRDefault="001B76E4" w:rsidP="001B76E4">
      <w:pPr>
        <w:ind w:left="284"/>
        <w:rPr>
          <w:rFonts w:ascii="Lato" w:hAnsi="Lato"/>
          <w:sz w:val="24"/>
          <w:szCs w:val="24"/>
        </w:rPr>
      </w:pPr>
      <w:r w:rsidRPr="00296FBD">
        <w:rPr>
          <w:rFonts w:ascii="Lato" w:hAnsi="Lato"/>
          <w:b/>
          <w:bCs/>
          <w:sz w:val="24"/>
          <w:szCs w:val="24"/>
        </w:rPr>
        <w:t>W miarę możliwości nasze wsparcie rozpocznie się niezwłocznie, czyli w chwili zgłoszenia się do Klubu</w:t>
      </w:r>
      <w:r>
        <w:rPr>
          <w:rFonts w:ascii="Lato" w:hAnsi="Lato"/>
          <w:sz w:val="24"/>
          <w:szCs w:val="24"/>
        </w:rPr>
        <w:t xml:space="preserve">. Jeżeli nie będzie to dla Państwa dogodne lub program edukacyjny będzie obejmował kilka spotkań, </w:t>
      </w:r>
      <w:r w:rsidRPr="00546525">
        <w:rPr>
          <w:rFonts w:ascii="Lato" w:hAnsi="Lato"/>
          <w:sz w:val="24"/>
          <w:szCs w:val="24"/>
        </w:rPr>
        <w:t>ustalamy tematy i terminy spotkań</w:t>
      </w:r>
      <w:r>
        <w:rPr>
          <w:rFonts w:ascii="Lato" w:hAnsi="Lato"/>
          <w:sz w:val="24"/>
          <w:szCs w:val="24"/>
        </w:rPr>
        <w:t xml:space="preserve"> w Klubie</w:t>
      </w:r>
      <w:r w:rsidRPr="00546525">
        <w:rPr>
          <w:rFonts w:ascii="Lato" w:hAnsi="Lato"/>
          <w:sz w:val="24"/>
          <w:szCs w:val="24"/>
        </w:rPr>
        <w:t xml:space="preserve">. Terminy zajęć dopasujemy tak, aby nie kolidowały z Państwa pracą, życiem rodzinnym, </w:t>
      </w:r>
      <w:r>
        <w:rPr>
          <w:rFonts w:ascii="Lato" w:hAnsi="Lato"/>
          <w:sz w:val="24"/>
          <w:szCs w:val="24"/>
        </w:rPr>
        <w:t xml:space="preserve">aktywnościami </w:t>
      </w:r>
      <w:r w:rsidRPr="00546525">
        <w:rPr>
          <w:rFonts w:ascii="Lato" w:hAnsi="Lato"/>
          <w:sz w:val="24"/>
          <w:szCs w:val="24"/>
        </w:rPr>
        <w:t>czy obowiązkami.</w:t>
      </w:r>
    </w:p>
    <w:p w14:paraId="10DCB09B" w14:textId="77777777" w:rsidR="001B76E4" w:rsidRPr="00296FBD" w:rsidRDefault="001B76E4" w:rsidP="001B76E4">
      <w:pPr>
        <w:ind w:left="284"/>
        <w:rPr>
          <w:rFonts w:ascii="Lato" w:hAnsi="Lato"/>
          <w:b/>
          <w:bCs/>
          <w:color w:val="242852" w:themeColor="text2"/>
          <w:sz w:val="24"/>
          <w:szCs w:val="24"/>
        </w:rPr>
      </w:pPr>
      <w:r w:rsidRPr="00296FBD">
        <w:rPr>
          <w:rFonts w:ascii="Lato" w:hAnsi="Lato"/>
          <w:b/>
          <w:bCs/>
          <w:color w:val="242852" w:themeColor="text2"/>
          <w:sz w:val="24"/>
          <w:szCs w:val="24"/>
        </w:rPr>
        <w:t>Programy edukacyjne mogą obejmować:</w:t>
      </w:r>
    </w:p>
    <w:p w14:paraId="7D6FD58A" w14:textId="77777777" w:rsidR="001B76E4" w:rsidRPr="00E911B3" w:rsidRDefault="001B76E4" w:rsidP="001B76E4">
      <w:pPr>
        <w:pStyle w:val="Nagwek2"/>
        <w:numPr>
          <w:ilvl w:val="0"/>
          <w:numId w:val="9"/>
        </w:numPr>
        <w:spacing w:before="240" w:after="160"/>
        <w:rPr>
          <w:rFonts w:ascii="Lato" w:hAnsi="Lato"/>
          <w:b/>
          <w:bCs/>
          <w:color w:val="002060"/>
        </w:rPr>
      </w:pPr>
      <w:bookmarkStart w:id="9" w:name="_Toc224143713"/>
      <w:r w:rsidRPr="00E911B3">
        <w:rPr>
          <w:rFonts w:ascii="Lato" w:hAnsi="Lato"/>
          <w:b/>
          <w:bCs/>
          <w:color w:val="002060"/>
        </w:rPr>
        <w:t>Bezpłatne zajęcia indywidualne i grupowe</w:t>
      </w:r>
      <w:r>
        <w:rPr>
          <w:rFonts w:ascii="Lato" w:hAnsi="Lato"/>
          <w:b/>
          <w:bCs/>
          <w:color w:val="002060"/>
        </w:rPr>
        <w:t xml:space="preserve"> dla osób dorosłych</w:t>
      </w:r>
      <w:r w:rsidRPr="00E911B3">
        <w:rPr>
          <w:rFonts w:ascii="Lato" w:hAnsi="Lato"/>
          <w:b/>
          <w:bCs/>
          <w:color w:val="002060"/>
        </w:rPr>
        <w:t>:</w:t>
      </w:r>
      <w:bookmarkEnd w:id="9"/>
    </w:p>
    <w:p w14:paraId="466007EB" w14:textId="77777777" w:rsidR="001B76E4" w:rsidRDefault="001B76E4" w:rsidP="001B76E4">
      <w:pPr>
        <w:ind w:left="709"/>
        <w:rPr>
          <w:rFonts w:ascii="Lato" w:hAnsi="Lato"/>
          <w:sz w:val="24"/>
          <w:szCs w:val="24"/>
        </w:rPr>
      </w:pPr>
      <w:r w:rsidRPr="00590896">
        <w:rPr>
          <w:rFonts w:ascii="Lato" w:hAnsi="Lato"/>
          <w:sz w:val="24"/>
          <w:szCs w:val="24"/>
        </w:rPr>
        <w:t>Tematyka szkoleń i doradztwa umożliwi</w:t>
      </w:r>
      <w:r>
        <w:rPr>
          <w:rFonts w:ascii="Lato" w:hAnsi="Lato"/>
          <w:sz w:val="24"/>
          <w:szCs w:val="24"/>
        </w:rPr>
        <w:t xml:space="preserve"> Państwu </w:t>
      </w:r>
      <w:r w:rsidRPr="00590896">
        <w:rPr>
          <w:rFonts w:ascii="Lato" w:hAnsi="Lato"/>
          <w:sz w:val="24"/>
          <w:szCs w:val="24"/>
        </w:rPr>
        <w:t xml:space="preserve">nabycie lub podniesienie podstawowych </w:t>
      </w:r>
      <w:r>
        <w:rPr>
          <w:rFonts w:ascii="Lato" w:hAnsi="Lato"/>
          <w:sz w:val="24"/>
          <w:szCs w:val="24"/>
        </w:rPr>
        <w:t>umiejętności</w:t>
      </w:r>
      <w:r w:rsidRPr="00590896">
        <w:rPr>
          <w:rFonts w:ascii="Lato" w:hAnsi="Lato"/>
          <w:sz w:val="24"/>
          <w:szCs w:val="24"/>
        </w:rPr>
        <w:t xml:space="preserve"> cyfrowych</w:t>
      </w:r>
      <w:r>
        <w:rPr>
          <w:rFonts w:ascii="Lato" w:hAnsi="Lato"/>
          <w:sz w:val="24"/>
          <w:szCs w:val="24"/>
        </w:rPr>
        <w:t xml:space="preserve">. Tymi umiejętnościami są </w:t>
      </w:r>
      <w:r w:rsidRPr="00590896">
        <w:rPr>
          <w:rFonts w:ascii="Lato" w:hAnsi="Lato"/>
          <w:sz w:val="24"/>
          <w:szCs w:val="24"/>
        </w:rPr>
        <w:t xml:space="preserve">zdolność do bezpiecznego i krytycznego korzystania z technologii w pracy, edukacji i życiu codziennym. </w:t>
      </w:r>
    </w:p>
    <w:p w14:paraId="6D1C94B7" w14:textId="4429FE27" w:rsidR="001B76E4" w:rsidRPr="00E911B3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 xml:space="preserve">Nasi Klubowicze </w:t>
      </w:r>
      <w:r w:rsidRPr="00905605">
        <w:rPr>
          <w:rFonts w:ascii="Lato" w:hAnsi="Lato"/>
          <w:b/>
          <w:bCs/>
          <w:sz w:val="24"/>
          <w:szCs w:val="24"/>
        </w:rPr>
        <w:t xml:space="preserve">mogą </w:t>
      </w:r>
      <w:r>
        <w:rPr>
          <w:rFonts w:ascii="Lato" w:hAnsi="Lato"/>
          <w:b/>
          <w:bCs/>
          <w:sz w:val="24"/>
          <w:szCs w:val="24"/>
        </w:rPr>
        <w:t>uczestniczyć w</w:t>
      </w:r>
      <w:r w:rsidRPr="00905605">
        <w:rPr>
          <w:rFonts w:ascii="Lato" w:hAnsi="Lato"/>
          <w:b/>
          <w:bCs/>
          <w:sz w:val="24"/>
          <w:szCs w:val="24"/>
        </w:rPr>
        <w:t xml:space="preserve"> zajęć teoretycznych i praktycznych</w:t>
      </w:r>
      <w:r>
        <w:rPr>
          <w:rFonts w:ascii="Lato" w:hAnsi="Lato"/>
          <w:b/>
          <w:bCs/>
          <w:sz w:val="24"/>
          <w:szCs w:val="24"/>
        </w:rPr>
        <w:t xml:space="preserve"> z tematyki:</w:t>
      </w:r>
      <w:r w:rsidR="00B76992">
        <w:rPr>
          <w:rFonts w:ascii="Lato" w:hAnsi="Lato"/>
          <w:b/>
          <w:bCs/>
          <w:sz w:val="24"/>
          <w:szCs w:val="24"/>
        </w:rPr>
        <w:t xml:space="preserve"> </w:t>
      </w:r>
    </w:p>
    <w:p w14:paraId="7C822238" w14:textId="7D2D0BC8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obsługi komputerów, tabletów, smartfonów oraz podstawowych</w:t>
      </w:r>
      <w:r w:rsidR="00B76992">
        <w:rPr>
          <w:rFonts w:ascii="Lato" w:hAnsi="Lato"/>
          <w:sz w:val="24"/>
          <w:szCs w:val="24"/>
        </w:rPr>
        <w:t xml:space="preserve"> </w:t>
      </w:r>
      <w:r w:rsidRPr="000C648F">
        <w:rPr>
          <w:rFonts w:ascii="Lato" w:hAnsi="Lato"/>
          <w:sz w:val="24"/>
          <w:szCs w:val="24"/>
        </w:rPr>
        <w:t>programów (edytory tekstu, przeglądarki internetowe).</w:t>
      </w:r>
      <w:r w:rsidR="00B76992">
        <w:rPr>
          <w:rFonts w:ascii="Lato" w:hAnsi="Lato"/>
          <w:sz w:val="24"/>
          <w:szCs w:val="24"/>
        </w:rPr>
        <w:t xml:space="preserve"> </w:t>
      </w:r>
    </w:p>
    <w:p w14:paraId="2767B45C" w14:textId="6F1469D5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korzystani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wyszukiwarek, filtrowani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informacji, ocen</w:t>
      </w:r>
      <w:r>
        <w:rPr>
          <w:rFonts w:ascii="Lato" w:hAnsi="Lato"/>
          <w:sz w:val="24"/>
          <w:szCs w:val="24"/>
        </w:rPr>
        <w:t>y</w:t>
      </w:r>
      <w:r w:rsidRPr="000C648F">
        <w:rPr>
          <w:rFonts w:ascii="Lato" w:hAnsi="Lato"/>
          <w:sz w:val="24"/>
          <w:szCs w:val="24"/>
        </w:rPr>
        <w:t xml:space="preserve"> ich</w:t>
      </w:r>
      <w:r w:rsidR="00B76992">
        <w:rPr>
          <w:rFonts w:ascii="Lato" w:hAnsi="Lato"/>
          <w:sz w:val="24"/>
          <w:szCs w:val="24"/>
        </w:rPr>
        <w:t xml:space="preserve"> </w:t>
      </w:r>
      <w:r w:rsidRPr="000C648F">
        <w:rPr>
          <w:rFonts w:ascii="Lato" w:hAnsi="Lato"/>
          <w:sz w:val="24"/>
          <w:szCs w:val="24"/>
        </w:rPr>
        <w:t>wiarygodności oraz korzystani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serwisów informacyjnych.</w:t>
      </w:r>
      <w:r w:rsidR="00B76992">
        <w:rPr>
          <w:rFonts w:ascii="Lato" w:hAnsi="Lato"/>
          <w:sz w:val="24"/>
          <w:szCs w:val="24"/>
        </w:rPr>
        <w:t xml:space="preserve"> </w:t>
      </w:r>
    </w:p>
    <w:p w14:paraId="507EE432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k</w:t>
      </w:r>
      <w:r w:rsidRPr="000C648F">
        <w:rPr>
          <w:rFonts w:ascii="Lato" w:hAnsi="Lato"/>
          <w:sz w:val="24"/>
          <w:szCs w:val="24"/>
        </w:rPr>
        <w:t>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poczty e-mail, komunikatorów internetowych, mediów społecznościowych oraz narzędzi do pracy zdalnej.</w:t>
      </w:r>
    </w:p>
    <w:p w14:paraId="2F05238A" w14:textId="2541814E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e</w:t>
      </w:r>
      <w:r w:rsidRPr="000C648F">
        <w:rPr>
          <w:rFonts w:ascii="Lato" w:hAnsi="Lato"/>
          <w:sz w:val="24"/>
          <w:szCs w:val="24"/>
        </w:rPr>
        <w:t>dycja zdjęć, plików audio/wideo, tworzeni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dokumentów (np. arkuszy kalkulacyjnych) oraz przenoszeni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plików między urządzeniami lub w chmurze.</w:t>
      </w:r>
      <w:r w:rsidR="00B76992">
        <w:rPr>
          <w:rFonts w:ascii="Lato" w:hAnsi="Lato"/>
          <w:sz w:val="24"/>
          <w:szCs w:val="24"/>
        </w:rPr>
        <w:t xml:space="preserve"> </w:t>
      </w:r>
    </w:p>
    <w:p w14:paraId="733122A5" w14:textId="728C03E2" w:rsidR="001B76E4" w:rsidRPr="00B76992" w:rsidRDefault="001B76E4" w:rsidP="00B76992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</w:t>
      </w:r>
      <w:r w:rsidRPr="000C648F">
        <w:rPr>
          <w:rFonts w:ascii="Lato" w:hAnsi="Lato"/>
          <w:sz w:val="24"/>
          <w:szCs w:val="24"/>
        </w:rPr>
        <w:t>abezpieczani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urządzeń i kont, rozpoznawani</w:t>
      </w:r>
      <w:r>
        <w:rPr>
          <w:rFonts w:ascii="Lato" w:hAnsi="Lato"/>
          <w:sz w:val="24"/>
          <w:szCs w:val="24"/>
        </w:rPr>
        <w:t xml:space="preserve">a ataków </w:t>
      </w:r>
      <w:proofErr w:type="spellStart"/>
      <w:r>
        <w:rPr>
          <w:rFonts w:ascii="Lato" w:hAnsi="Lato"/>
          <w:sz w:val="24"/>
          <w:szCs w:val="24"/>
        </w:rPr>
        <w:t>hakerskich</w:t>
      </w:r>
      <w:proofErr w:type="spellEnd"/>
      <w:r>
        <w:rPr>
          <w:rFonts w:ascii="Lato" w:hAnsi="Lato"/>
          <w:sz w:val="24"/>
          <w:szCs w:val="24"/>
        </w:rPr>
        <w:t>,</w:t>
      </w:r>
      <w:r w:rsidRPr="000C648F">
        <w:rPr>
          <w:rFonts w:ascii="Lato" w:hAnsi="Lato"/>
          <w:sz w:val="24"/>
          <w:szCs w:val="24"/>
        </w:rPr>
        <w:t xml:space="preserve"> </w:t>
      </w:r>
      <w:r w:rsidRPr="00B76992">
        <w:rPr>
          <w:rFonts w:ascii="Lato" w:hAnsi="Lato"/>
          <w:sz w:val="24"/>
          <w:szCs w:val="24"/>
        </w:rPr>
        <w:t>ochrony tożsamości oraz świadomości zagrożeń (np. uzależnienia).</w:t>
      </w:r>
    </w:p>
    <w:p w14:paraId="3F0B1904" w14:textId="5D0A4C0D" w:rsidR="001B76E4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samodzielnego rozwiązywania podstawowych usterek technicznych</w:t>
      </w:r>
      <w:r>
        <w:rPr>
          <w:rFonts w:ascii="Lato" w:hAnsi="Lato"/>
          <w:sz w:val="24"/>
          <w:szCs w:val="24"/>
        </w:rPr>
        <w:t xml:space="preserve"> dotyczących komputerów, telefonów czy tabletów,</w:t>
      </w:r>
      <w:r w:rsidR="00B76992">
        <w:rPr>
          <w:rFonts w:ascii="Lato" w:hAnsi="Lato"/>
          <w:sz w:val="24"/>
          <w:szCs w:val="24"/>
        </w:rPr>
        <w:t xml:space="preserve"> </w:t>
      </w:r>
    </w:p>
    <w:p w14:paraId="27CB78B5" w14:textId="77777777" w:rsidR="001B76E4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296FBD">
        <w:rPr>
          <w:rFonts w:ascii="Lato" w:hAnsi="Lato"/>
          <w:b/>
          <w:bCs/>
          <w:sz w:val="24"/>
          <w:szCs w:val="24"/>
        </w:rPr>
        <w:t>korzystania z e-usług publicznych</w:t>
      </w:r>
      <w:r>
        <w:rPr>
          <w:rFonts w:ascii="Lato" w:hAnsi="Lato"/>
          <w:sz w:val="24"/>
          <w:szCs w:val="24"/>
        </w:rPr>
        <w:t xml:space="preserve"> (profilu zaufanego, konta pacjenta, usług ZUS i wielu innych).</w:t>
      </w:r>
    </w:p>
    <w:p w14:paraId="43E291D1" w14:textId="77777777" w:rsidR="001B76E4" w:rsidRPr="00E911B3" w:rsidRDefault="001B76E4" w:rsidP="001B76E4">
      <w:pPr>
        <w:pStyle w:val="Nagwek2"/>
        <w:numPr>
          <w:ilvl w:val="0"/>
          <w:numId w:val="9"/>
        </w:numPr>
        <w:spacing w:before="240" w:after="160"/>
        <w:rPr>
          <w:rFonts w:ascii="Lato" w:hAnsi="Lato"/>
          <w:b/>
          <w:bCs/>
          <w:color w:val="002060"/>
        </w:rPr>
      </w:pPr>
      <w:bookmarkStart w:id="10" w:name="_Toc224143714"/>
      <w:r>
        <w:rPr>
          <w:rFonts w:ascii="Lato" w:hAnsi="Lato"/>
          <w:b/>
          <w:bCs/>
          <w:color w:val="002060"/>
        </w:rPr>
        <w:t>Bezpłatne porady technologiczne dla każdego mieszkańca gminy:</w:t>
      </w:r>
      <w:bookmarkEnd w:id="10"/>
    </w:p>
    <w:p w14:paraId="6600E580" w14:textId="77777777" w:rsidR="001B76E4" w:rsidRDefault="001B76E4" w:rsidP="00B76992">
      <w:pPr>
        <w:pBdr>
          <w:top w:val="double" w:sz="4" w:space="0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b/>
          <w:bCs/>
          <w:sz w:val="24"/>
          <w:szCs w:val="24"/>
        </w:rPr>
      </w:pPr>
      <w:r w:rsidRPr="001B76E4">
        <w:rPr>
          <w:rFonts w:ascii="Lato" w:hAnsi="Lato"/>
          <w:sz w:val="24"/>
          <w:szCs w:val="24"/>
        </w:rPr>
        <w:t>Mieszkańcom gminy oferujemy możliwość korzystania z jednorazowych porad technologicznych dotyczących umiejętności cyfrowych.</w:t>
      </w:r>
      <w:r w:rsidRPr="001B76E4">
        <w:rPr>
          <w:rFonts w:ascii="Lato" w:hAnsi="Lato"/>
          <w:b/>
          <w:bCs/>
          <w:sz w:val="24"/>
          <w:szCs w:val="24"/>
        </w:rPr>
        <w:t xml:space="preserve"> </w:t>
      </w:r>
      <w:r w:rsidRPr="00296FBD">
        <w:rPr>
          <w:rFonts w:ascii="Lato" w:hAnsi="Lato"/>
          <w:b/>
          <w:bCs/>
          <w:sz w:val="24"/>
          <w:szCs w:val="24"/>
        </w:rPr>
        <w:t xml:space="preserve">Liczba porad jest nieograniczona. </w:t>
      </w:r>
    </w:p>
    <w:p w14:paraId="4B7152E4" w14:textId="77777777" w:rsidR="001B76E4" w:rsidRPr="001B76E4" w:rsidRDefault="001B76E4" w:rsidP="00B76992">
      <w:pPr>
        <w:pBdr>
          <w:top w:val="double" w:sz="4" w:space="0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4"/>
          <w:szCs w:val="24"/>
        </w:rPr>
      </w:pPr>
      <w:r w:rsidRPr="001B76E4">
        <w:rPr>
          <w:rFonts w:ascii="Lato" w:hAnsi="Lato"/>
          <w:sz w:val="24"/>
          <w:szCs w:val="24"/>
        </w:rPr>
        <w:t>Porady są świadczone na bieżąco w godzinach pracy Klubu</w:t>
      </w:r>
      <w:r>
        <w:rPr>
          <w:rFonts w:ascii="Lato" w:hAnsi="Lato"/>
          <w:sz w:val="24"/>
          <w:szCs w:val="24"/>
        </w:rPr>
        <w:t xml:space="preserve"> lub</w:t>
      </w:r>
      <w:r w:rsidRPr="001B76E4">
        <w:rPr>
          <w:rFonts w:ascii="Lato" w:hAnsi="Lato"/>
          <w:sz w:val="24"/>
          <w:szCs w:val="24"/>
        </w:rPr>
        <w:t xml:space="preserve"> ustalany jest inny</w:t>
      </w:r>
      <w:r>
        <w:rPr>
          <w:rFonts w:ascii="Lato" w:hAnsi="Lato"/>
          <w:sz w:val="24"/>
          <w:szCs w:val="24"/>
        </w:rPr>
        <w:t xml:space="preserve">, dogodny dla Państwa </w:t>
      </w:r>
      <w:r w:rsidRPr="001B76E4">
        <w:rPr>
          <w:rFonts w:ascii="Lato" w:hAnsi="Lato"/>
          <w:sz w:val="24"/>
          <w:szCs w:val="24"/>
        </w:rPr>
        <w:t>termin spotkania.</w:t>
      </w:r>
    </w:p>
    <w:p w14:paraId="097AD0BE" w14:textId="02784CB8" w:rsidR="0062737C" w:rsidRPr="001B76E4" w:rsidRDefault="001B76E4" w:rsidP="001B76E4">
      <w:pPr>
        <w:spacing w:before="480"/>
        <w:jc w:val="center"/>
        <w:rPr>
          <w:rFonts w:ascii="Lato" w:hAnsi="Lato"/>
          <w:b/>
          <w:bCs/>
          <w:color w:val="002060"/>
          <w:sz w:val="32"/>
          <w:szCs w:val="32"/>
        </w:rPr>
      </w:pPr>
      <w:r w:rsidRPr="001B76E4">
        <w:rPr>
          <w:rFonts w:ascii="Lato" w:hAnsi="Lato"/>
          <w:b/>
          <w:bCs/>
          <w:color w:val="002060"/>
          <w:sz w:val="32"/>
          <w:szCs w:val="32"/>
        </w:rPr>
        <w:lastRenderedPageBreak/>
        <w:t>ZAPRASZAMY!</w:t>
      </w:r>
    </w:p>
    <w:p w14:paraId="619ABB6B" w14:textId="77777777" w:rsidR="00D37738" w:rsidRPr="00D37738" w:rsidRDefault="00D37738" w:rsidP="00D37738">
      <w:pPr>
        <w:spacing w:before="360" w:line="720" w:lineRule="auto"/>
        <w:rPr>
          <w:rFonts w:ascii="Lato" w:hAnsi="Lato"/>
          <w:sz w:val="24"/>
          <w:szCs w:val="24"/>
        </w:rPr>
      </w:pPr>
    </w:p>
    <w:sectPr w:rsidR="00D37738" w:rsidRPr="00D37738" w:rsidSect="001B76E4">
      <w:headerReference w:type="default" r:id="rId11"/>
      <w:headerReference w:type="first" r:id="rId12"/>
      <w:pgSz w:w="11906" w:h="16838"/>
      <w:pgMar w:top="709" w:right="1417" w:bottom="851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3E4AA" w14:textId="77777777" w:rsidR="00AD751F" w:rsidRDefault="00AD751F" w:rsidP="00547918">
      <w:pPr>
        <w:spacing w:after="0" w:line="240" w:lineRule="auto"/>
      </w:pPr>
      <w:r>
        <w:separator/>
      </w:r>
    </w:p>
  </w:endnote>
  <w:endnote w:type="continuationSeparator" w:id="0">
    <w:p w14:paraId="611A5809" w14:textId="77777777" w:rsidR="00AD751F" w:rsidRDefault="00AD751F" w:rsidP="00547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0C494" w14:textId="77777777" w:rsidR="00AD751F" w:rsidRDefault="00AD751F" w:rsidP="00547918">
      <w:pPr>
        <w:spacing w:after="0" w:line="240" w:lineRule="auto"/>
      </w:pPr>
      <w:r>
        <w:separator/>
      </w:r>
    </w:p>
  </w:footnote>
  <w:footnote w:type="continuationSeparator" w:id="0">
    <w:p w14:paraId="4DBFBF91" w14:textId="77777777" w:rsidR="00AD751F" w:rsidRDefault="00AD751F" w:rsidP="00547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8936819"/>
      <w:docPartObj>
        <w:docPartGallery w:val="Page Numbers (Margins)"/>
        <w:docPartUnique/>
      </w:docPartObj>
    </w:sdtPr>
    <w:sdtContent>
      <w:p w14:paraId="666A2FEA" w14:textId="659ED68A" w:rsidR="00547918" w:rsidRDefault="00547918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34BBB8B5" wp14:editId="0810CE5E">
                  <wp:simplePos x="0" y="0"/>
                  <wp:positionH relativeFrom="rightMargin">
                    <wp:posOffset>198811</wp:posOffset>
                  </wp:positionH>
                  <wp:positionV relativeFrom="margin">
                    <wp:posOffset>21917</wp:posOffset>
                  </wp:positionV>
                  <wp:extent cx="819150" cy="433705"/>
                  <wp:effectExtent l="0" t="0" r="1905" b="4445"/>
                  <wp:wrapNone/>
                  <wp:docPr id="1775955977" name="Prostokąt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A9B5B9" w14:textId="77777777" w:rsidR="00547918" w:rsidRPr="00547918" w:rsidRDefault="00547918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rPr>
                                  <w:rFonts w:ascii="Lato" w:hAnsi="Lato"/>
                                </w:rPr>
                              </w:pPr>
                              <w:r w:rsidRPr="00547918">
                                <w:rPr>
                                  <w:rFonts w:ascii="Lato" w:hAnsi="Lato"/>
                                </w:rPr>
                                <w:t xml:space="preserve">Strona | 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begin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instrText>PAGE   \* MERGEFORMAT</w:instrTex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separate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t>2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rect w14:anchorId="34BBB8B5" id="Prostokąt 6" o:spid="_x0000_s1028" style="position:absolute;margin-left:15.65pt;margin-top:1.75pt;width:64.5pt;height:34.15pt;z-index:251661312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" o:allowincell="f" stroked="f">
                  <v:textbox style="mso-fit-shape-to-text:t" inset="0,,0">
                    <w:txbxContent>
                      <w:p w14:paraId="20A9B5B9" w14:textId="77777777" w:rsidR="00547918" w:rsidRPr="00547918" w:rsidRDefault="00547918">
                        <w:pPr>
                          <w:pBdr>
                            <w:top w:val="single" w:sz="4" w:space="1" w:color="D8D8D8" w:themeColor="background1" w:themeShade="D8"/>
                          </w:pBdr>
                          <w:rPr>
                            <w:rFonts w:ascii="Lato" w:hAnsi="Lato"/>
                          </w:rPr>
                        </w:pPr>
                        <w:r w:rsidRPr="00547918">
                          <w:rPr>
                            <w:rFonts w:ascii="Lato" w:hAnsi="Lato"/>
                          </w:rPr>
                          <w:t xml:space="preserve">Strona | 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begin"/>
                        </w:r>
                        <w:r w:rsidRPr="00547918">
                          <w:rPr>
                            <w:rFonts w:ascii="Lato" w:hAnsi="Lato"/>
                          </w:rPr>
                          <w:instrText>PAGE   \* MERGEFORMAT</w:instrText>
                        </w:r>
                        <w:r w:rsidRPr="00547918">
                          <w:rPr>
                            <w:rFonts w:ascii="Lato" w:hAnsi="Lato"/>
                          </w:rPr>
                          <w:fldChar w:fldCharType="separate"/>
                        </w:r>
                        <w:r w:rsidRPr="00547918">
                          <w:rPr>
                            <w:rFonts w:ascii="Lato" w:hAnsi="Lato"/>
                          </w:rPr>
                          <w:t>2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DD9FE" w14:textId="2655F379" w:rsidR="00547918" w:rsidRDefault="00547918">
    <w:pPr>
      <w:pStyle w:val="Nagwek"/>
    </w:pPr>
    <w:r>
      <w:rPr>
        <w:rFonts w:ascii="Lato" w:hAnsi="Lato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4A6A1F0E" wp14:editId="26E6F439">
          <wp:simplePos x="0" y="0"/>
          <wp:positionH relativeFrom="page">
            <wp:align>right</wp:align>
          </wp:positionH>
          <wp:positionV relativeFrom="paragraph">
            <wp:posOffset>-362541</wp:posOffset>
          </wp:positionV>
          <wp:extent cx="7559040" cy="3085465"/>
          <wp:effectExtent l="0" t="0" r="3810" b="635"/>
          <wp:wrapTight wrapText="bothSides">
            <wp:wrapPolygon edited="0">
              <wp:start x="0" y="0"/>
              <wp:lineTo x="0" y="21471"/>
              <wp:lineTo x="21556" y="21471"/>
              <wp:lineTo x="21556" y="0"/>
              <wp:lineTo x="0" y="0"/>
            </wp:wrapPolygon>
          </wp:wrapTight>
          <wp:docPr id="1409673788" name="Obraz 5" descr="Zdjęcie poglądowe i tekst &quot;Kompetencje cyfrowe dla każdego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58466" name="Obraz 5" descr="Zdjęcie poglądowe i tekst &quot;Kompetencje cyfrowe dla każdego&quot;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5" t="2189" r="26005" b="26515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30854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3409"/>
    <w:multiLevelType w:val="hybridMultilevel"/>
    <w:tmpl w:val="F5B8488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A74823"/>
    <w:multiLevelType w:val="hybridMultilevel"/>
    <w:tmpl w:val="696EF92C"/>
    <w:lvl w:ilvl="0" w:tplc="98523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B52AA"/>
    <w:multiLevelType w:val="hybridMultilevel"/>
    <w:tmpl w:val="6B2A8C4E"/>
    <w:lvl w:ilvl="0" w:tplc="6E3081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DB0C09"/>
    <w:multiLevelType w:val="hybridMultilevel"/>
    <w:tmpl w:val="1A627B8C"/>
    <w:lvl w:ilvl="0" w:tplc="6B2E53E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21B02603"/>
    <w:multiLevelType w:val="hybridMultilevel"/>
    <w:tmpl w:val="F2B0FC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341C1"/>
    <w:multiLevelType w:val="hybridMultilevel"/>
    <w:tmpl w:val="B6742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33E9C"/>
    <w:multiLevelType w:val="hybridMultilevel"/>
    <w:tmpl w:val="5088D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D7CF7"/>
    <w:multiLevelType w:val="hybridMultilevel"/>
    <w:tmpl w:val="0FDE0ECE"/>
    <w:lvl w:ilvl="0" w:tplc="D96462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FB3CAB"/>
    <w:multiLevelType w:val="hybridMultilevel"/>
    <w:tmpl w:val="52501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416929">
    <w:abstractNumId w:val="7"/>
  </w:num>
  <w:num w:numId="2" w16cid:durableId="1006177681">
    <w:abstractNumId w:val="3"/>
  </w:num>
  <w:num w:numId="3" w16cid:durableId="2116366276">
    <w:abstractNumId w:val="6"/>
  </w:num>
  <w:num w:numId="4" w16cid:durableId="796990874">
    <w:abstractNumId w:val="5"/>
  </w:num>
  <w:num w:numId="5" w16cid:durableId="785008315">
    <w:abstractNumId w:val="8"/>
  </w:num>
  <w:num w:numId="6" w16cid:durableId="1290087003">
    <w:abstractNumId w:val="4"/>
  </w:num>
  <w:num w:numId="7" w16cid:durableId="1213620320">
    <w:abstractNumId w:val="0"/>
  </w:num>
  <w:num w:numId="8" w16cid:durableId="1969117938">
    <w:abstractNumId w:val="1"/>
  </w:num>
  <w:num w:numId="9" w16cid:durableId="2115712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9E4"/>
    <w:rsid w:val="0000517C"/>
    <w:rsid w:val="00005A48"/>
    <w:rsid w:val="00007BFD"/>
    <w:rsid w:val="000231FC"/>
    <w:rsid w:val="00027EBF"/>
    <w:rsid w:val="00035746"/>
    <w:rsid w:val="00096FE9"/>
    <w:rsid w:val="000B283E"/>
    <w:rsid w:val="000C648F"/>
    <w:rsid w:val="000F61B7"/>
    <w:rsid w:val="00173D67"/>
    <w:rsid w:val="001B5611"/>
    <w:rsid w:val="001B76E4"/>
    <w:rsid w:val="0022659B"/>
    <w:rsid w:val="00284245"/>
    <w:rsid w:val="00296FBD"/>
    <w:rsid w:val="002D1651"/>
    <w:rsid w:val="002D63A6"/>
    <w:rsid w:val="002E25B2"/>
    <w:rsid w:val="003F2EC9"/>
    <w:rsid w:val="003F313C"/>
    <w:rsid w:val="00400FF4"/>
    <w:rsid w:val="004124A3"/>
    <w:rsid w:val="005055E6"/>
    <w:rsid w:val="00546525"/>
    <w:rsid w:val="00547918"/>
    <w:rsid w:val="005826F4"/>
    <w:rsid w:val="00590896"/>
    <w:rsid w:val="0059118A"/>
    <w:rsid w:val="005B737A"/>
    <w:rsid w:val="0062737C"/>
    <w:rsid w:val="006429AD"/>
    <w:rsid w:val="006A39E4"/>
    <w:rsid w:val="00713DB9"/>
    <w:rsid w:val="007308C7"/>
    <w:rsid w:val="00733A3D"/>
    <w:rsid w:val="00745A9F"/>
    <w:rsid w:val="007572C9"/>
    <w:rsid w:val="00780DA2"/>
    <w:rsid w:val="007A787F"/>
    <w:rsid w:val="007C06A9"/>
    <w:rsid w:val="007E4682"/>
    <w:rsid w:val="0080285C"/>
    <w:rsid w:val="008028C3"/>
    <w:rsid w:val="00825BA7"/>
    <w:rsid w:val="00836F1C"/>
    <w:rsid w:val="00852CE8"/>
    <w:rsid w:val="00855CEE"/>
    <w:rsid w:val="008A6C09"/>
    <w:rsid w:val="00905605"/>
    <w:rsid w:val="00941F02"/>
    <w:rsid w:val="009564AC"/>
    <w:rsid w:val="009617DC"/>
    <w:rsid w:val="00964109"/>
    <w:rsid w:val="009F24D3"/>
    <w:rsid w:val="00A01238"/>
    <w:rsid w:val="00A44609"/>
    <w:rsid w:val="00A66CEA"/>
    <w:rsid w:val="00AA06BC"/>
    <w:rsid w:val="00AB31D5"/>
    <w:rsid w:val="00AB651B"/>
    <w:rsid w:val="00AD751F"/>
    <w:rsid w:val="00AF55DB"/>
    <w:rsid w:val="00B6135D"/>
    <w:rsid w:val="00B67F9F"/>
    <w:rsid w:val="00B76992"/>
    <w:rsid w:val="00C26646"/>
    <w:rsid w:val="00C524AC"/>
    <w:rsid w:val="00CB14BA"/>
    <w:rsid w:val="00CD7C3F"/>
    <w:rsid w:val="00CE1AA9"/>
    <w:rsid w:val="00CF29DC"/>
    <w:rsid w:val="00D0099E"/>
    <w:rsid w:val="00D23EEC"/>
    <w:rsid w:val="00D37738"/>
    <w:rsid w:val="00DF72E6"/>
    <w:rsid w:val="00E911B3"/>
    <w:rsid w:val="00EA6FB4"/>
    <w:rsid w:val="00EE1CB2"/>
    <w:rsid w:val="00F8292F"/>
    <w:rsid w:val="00FC5AEC"/>
    <w:rsid w:val="00FD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4420A"/>
  <w15:chartTrackingRefBased/>
  <w15:docId w15:val="{56FFFF6C-074E-4BBA-A797-F194242A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1651"/>
  </w:style>
  <w:style w:type="paragraph" w:styleId="Nagwek1">
    <w:name w:val="heading 1"/>
    <w:basedOn w:val="Normalny"/>
    <w:next w:val="Normalny"/>
    <w:link w:val="Nagwek1Znak"/>
    <w:uiPriority w:val="9"/>
    <w:qFormat/>
    <w:rsid w:val="002D1651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D165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165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165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165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165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165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165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165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1651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2D1651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165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165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165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165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165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165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165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uiPriority w:val="10"/>
    <w:qFormat/>
    <w:rsid w:val="002D1651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2D1651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165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2D165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Cytat">
    <w:name w:val="Quote"/>
    <w:basedOn w:val="Normalny"/>
    <w:next w:val="Normalny"/>
    <w:link w:val="CytatZnak"/>
    <w:uiPriority w:val="29"/>
    <w:qFormat/>
    <w:rsid w:val="002D165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D1651"/>
    <w:rPr>
      <w:i/>
      <w:iCs/>
    </w:rPr>
  </w:style>
  <w:style w:type="paragraph" w:styleId="Akapitzlist">
    <w:name w:val="List Paragraph"/>
    <w:basedOn w:val="Normalny"/>
    <w:uiPriority w:val="34"/>
    <w:qFormat/>
    <w:rsid w:val="006A39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1651"/>
    <w:rPr>
      <w:b/>
      <w:bCs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165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1651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Odwoanieintensywne">
    <w:name w:val="Intense Reference"/>
    <w:basedOn w:val="Domylnaczcionkaakapitu"/>
    <w:uiPriority w:val="32"/>
    <w:qFormat/>
    <w:rsid w:val="002D1651"/>
    <w:rPr>
      <w:b/>
      <w:bCs/>
      <w:smallCaps/>
      <w:u w:val="single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D165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D1651"/>
    <w:rPr>
      <w:b/>
      <w:bCs/>
    </w:rPr>
  </w:style>
  <w:style w:type="character" w:styleId="Uwydatnienie">
    <w:name w:val="Emphasis"/>
    <w:basedOn w:val="Domylnaczcionkaakapitu"/>
    <w:uiPriority w:val="20"/>
    <w:qFormat/>
    <w:rsid w:val="002D1651"/>
    <w:rPr>
      <w:i/>
      <w:iCs/>
    </w:rPr>
  </w:style>
  <w:style w:type="paragraph" w:styleId="Bezodstpw">
    <w:name w:val="No Spacing"/>
    <w:link w:val="BezodstpwZnak"/>
    <w:uiPriority w:val="1"/>
    <w:qFormat/>
    <w:rsid w:val="002D1651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2D1651"/>
    <w:rPr>
      <w:i/>
      <w:iCs/>
      <w:color w:val="595959" w:themeColor="text1" w:themeTint="A6"/>
    </w:rPr>
  </w:style>
  <w:style w:type="character" w:styleId="Odwoaniedelikatne">
    <w:name w:val="Subtle Reference"/>
    <w:basedOn w:val="Domylnaczcionkaakapitu"/>
    <w:uiPriority w:val="31"/>
    <w:qFormat/>
    <w:rsid w:val="002D1651"/>
    <w:rPr>
      <w:smallCaps/>
      <w:color w:val="404040" w:themeColor="text1" w:themeTint="BF"/>
    </w:rPr>
  </w:style>
  <w:style w:type="character" w:styleId="Tytuksiki">
    <w:name w:val="Book Title"/>
    <w:basedOn w:val="Domylnaczcionkaakapitu"/>
    <w:uiPriority w:val="33"/>
    <w:qFormat/>
    <w:rsid w:val="002D1651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1651"/>
    <w:pPr>
      <w:outlineLvl w:val="9"/>
    </w:pPr>
  </w:style>
  <w:style w:type="table" w:styleId="Tabela-Siatka">
    <w:name w:val="Table Grid"/>
    <w:basedOn w:val="Standardowy"/>
    <w:uiPriority w:val="39"/>
    <w:rsid w:val="0028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basedOn w:val="Domylnaczcionkaakapitu"/>
    <w:link w:val="Bezodstpw"/>
    <w:uiPriority w:val="1"/>
    <w:rsid w:val="00027EBF"/>
  </w:style>
  <w:style w:type="paragraph" w:styleId="Spistreci1">
    <w:name w:val="toc 1"/>
    <w:basedOn w:val="Normalny"/>
    <w:next w:val="Normalny"/>
    <w:autoRedefine/>
    <w:uiPriority w:val="39"/>
    <w:unhideWhenUsed/>
    <w:rsid w:val="00547918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547918"/>
    <w:rPr>
      <w:color w:val="9454C3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918"/>
  </w:style>
  <w:style w:type="paragraph" w:styleId="Stopka">
    <w:name w:val="footer"/>
    <w:basedOn w:val="Normalny"/>
    <w:link w:val="Stopka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918"/>
  </w:style>
  <w:style w:type="character" w:styleId="Odwoaniedokomentarza">
    <w:name w:val="annotation reference"/>
    <w:basedOn w:val="Domylnaczcionkaakapitu"/>
    <w:uiPriority w:val="99"/>
    <w:semiHidden/>
    <w:unhideWhenUsed/>
    <w:rsid w:val="009617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17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17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17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17DC"/>
    <w:rPr>
      <w:b/>
      <w:bC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E911B3"/>
    <w:pPr>
      <w:spacing w:after="100"/>
      <w:ind w:left="2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Dywidenda">
  <a:themeElements>
    <a:clrScheme name="Ciepły niebiesk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Dywidenda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ywidenda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655CDA0-FD18-4F47-9FBE-4DF41572D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802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>HARMONOGRAM WSPARCIA KLUBU ROZWOJU CYFROWEGO We wrocławiu</dc:subject>
  <dc:creator>Anna Żukowska</dc:creator>
  <cp:keywords/>
  <dc:description/>
  <cp:lastModifiedBy>Kamila Pławecka (185227)</cp:lastModifiedBy>
  <cp:revision>3</cp:revision>
  <cp:lastPrinted>2026-07-23T11:00:00Z</cp:lastPrinted>
  <dcterms:created xsi:type="dcterms:W3CDTF">2026-11-02T12:43:00Z</dcterms:created>
  <dcterms:modified xsi:type="dcterms:W3CDTF">2026-11-03T11:10:00Z</dcterms:modified>
</cp:coreProperties>
</file>